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e22b08d0d49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32-soz-p39-2-mevkif-3-maksad-3-remiz-5-huccet-ile-hulasa - Set 1</w:t>
      </w:r>
    </w:p>
    <w:p>
      <w:pPr/>
      <w:r>
        <w:rPr/>
        <w:t xml:space="preserve">1-) Beşinci Hüccet’in başında, farklı yollardan gelen kişilerin aynı olayı söylemesi neyi güçlendirir? (9 kelime)</w:t>
      </w:r>
    </w:p>
    <w:p>
      <w:pPr/>
      <w:r>
        <w:rPr/>
        <w:t xml:space="preserve">O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kişiler sadece bir ilim dalından mı seçilmiştir?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şahıslar niçin değerli şahitler olarak sunuluyor?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kişiler yalnız akılla mı, yoksa manevî tecrübeyle de mi konuşmaktadır?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Onlara göre görülen güzellikler neyin belirtisidir?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güzelliklerin tek bir kaynağa bağlanması hangi inancı destekler? (3 kelime)</w:t>
      </w:r>
    </w:p>
    <w:p>
      <w:r>
        <w:rPr/>
        <w:t/>
      </w:r>
    </w:p>
    <w:p>
      <w:pPr/>
      <w:r>
        <w:rPr/>
        <w:t xml:space="preserve">7-) Metinde bu ortak kabul için nasıl bir değer biçiliyor?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Nurlara dayanamama sözü, onların hangi halini anlatır? (7 kelime)</w:t>
      </w:r>
    </w:p>
    <w:p>
      <w:pPr/>
      <w:r>
        <w:rPr/>
        <w:t xml:space="preserve">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tavır, delilin zayıf olduğunu mu yoksa karşı tarafın isteksiz olduğunu mu gösterir? (5 kelime)</w:t>
      </w:r>
    </w:p>
    <w:p>
      <w:pPr/>
      <w:r>
        <w:rPr/>
        <w:t xml:space="preserve">Karşı</w:t>
      </w:r>
    </w:p>
    <w:p>
      <w:r>
        <w:rPr/>
        <w:t/>
      </w:r>
    </w:p>
    <w:p>
      <w:pPr/>
      <w:r>
        <w:rPr/>
        <w:t xml:space="preserve">10-) Bu bölümden bir öğrenci hangi sonucu çıkarabilir? (13 kelime)</w:t>
      </w:r>
    </w:p>
    <w:p>
      <w:pPr/>
      <w:r>
        <w:rPr/>
        <w:t xml:space="preserve">Kâinata dikkatle bakınca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32-soz-p39-2-mevkif-3-maksad-3-remiz-5-huccet-ile-hulasa - Set 2</w:t>
      </w:r>
    </w:p>
    <w:p>
      <w:pPr/>
      <w:r>
        <w:rPr/>
        <w:t xml:space="preserve">1-) Beşinci Hüccet’te verilen ilk örnek, aynı haberin birçok yerden gelmesi hakkında bize ne öğretir? (11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kural daha sonra hangi konuya uygulanıyor?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3-) Farklı zamanlarda yaşayan insanların aynı sonuca varması neyi düşündürür? (11 kelime)</w:t>
      </w:r>
    </w:p>
    <w:p>
      <w:pPr/>
      <w:r>
        <w:rPr/>
        <w:t xml:space="preserve">Hakikatin zamana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kimseler ne hakkında ortak görüş bildiriyorlar? (9 kelime)</w:t>
      </w:r>
    </w:p>
    <w:p>
      <w:pPr/>
      <w:r>
        <w:rPr/>
        <w:t xml:space="preserve">Kâinattaki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“Mezahirde” ve “aynalarda” görülmesi ifadesi bize ne düşündürür? (8 kelime)</w:t>
      </w:r>
    </w:p>
    <w:p>
      <w:pPr/>
      <w:r>
        <w:rPr/>
        <w:t xml:space="preserve">Gördüğümüz şeylerin,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farklı kimsenin aynı noktada birleşmesi neden önemli bir delildir? (15 kelime)</w:t>
      </w:r>
    </w:p>
    <w:p>
      <w:pPr/>
      <w:r>
        <w:rPr/>
        <w:t xml:space="preserve">Çünkü birbirinden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 sapmış kimselerin temsilcisi neden kulaklarını kapatmış gibi gösteriliyor?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Son bölümde dalalet ehlinin vekili için nasıl bir tavır tasvir ediliyor? (8 kelime)</w:t>
      </w:r>
    </w:p>
    <w:p>
      <w:pPr/>
      <w:r>
        <w:rPr/>
        <w:t xml:space="preserve">Kaçan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niçin karanlık ve ışık karşılaştırması yapılmıştır? (9 kelime)</w:t>
      </w:r>
    </w:p>
    <w:p>
      <w:pPr/>
      <w:r>
        <w:rPr/>
        <w:t xml:space="preserve">Haktan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nasıl bir ders alınabilir? (10 kelime)</w:t>
      </w:r>
    </w:p>
    <w:p>
      <w:pPr/>
      <w:r>
        <w:rPr/>
        <w:t xml:space="preserve">Hakikati ararken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32-soz-p39-2-mevkif-3-maksad-3-remiz-5-huccet-ile-hulasa - Set 3</w:t>
      </w:r>
    </w:p>
    <w:p>
      <w:pPr/>
      <w:r>
        <w:rPr/>
        <w:t xml:space="preserve">1-) Beşinci Hüccet’te önce hangi genel kural söyleniyor? (11 kelime)</w:t>
      </w:r>
    </w:p>
    <w:p>
      <w:pPr/>
      <w:r>
        <w:rPr/>
        <w:t xml:space="preserve">Birbirinden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aynı hakikati kabul edenlerin dönemleri de aynı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Onların bu kadar farklı olması neden dikkat çekicidir? (9 kelime)</w:t>
      </w:r>
    </w:p>
    <w:p>
      <w:pPr/>
      <w:r>
        <w:rPr/>
        <w:t xml:space="preserve">Çünkü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Hepsinin kabul ettiği hakikat nedir? (9 kelime)</w:t>
      </w:r>
    </w:p>
    <w:p>
      <w:pPr/>
      <w:r>
        <w:rPr/>
        <w:t xml:space="preserve">Evrende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Varlıklardaki güzelliklerin bağımsız olmadığı nasıl anlatılıyor? (10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ortak karar için neden “sağlam delil” anlamı taşıyan bir ifade kullanılıyor? (11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Bunca kişinin birleşmesi için kullanılan ifade neyi anlatır? (9 kelime)</w:t>
      </w:r>
    </w:p>
    <w:p>
      <w:pPr/>
      <w:r>
        <w:rPr/>
        <w:t xml:space="preserve">Toplu kabulün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ortak kabulün “sarsılmaz” sayılması, okuyucuya ne hissettirmeyi amaçlar? (6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9-) Son tarafta inkârcıların temsilcisi neden uzaklaşır gibi anlatılıyor?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parçanın vermek istediği temel inanç dersi nedir? (8 kelime)</w:t>
      </w:r>
    </w:p>
    <w:p>
      <w:pPr/>
      <w:r>
        <w:rPr/>
        <w:t xml:space="preserve">Varlıklardaki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32-soz-p39-2-mevkif-3-maksad-3-remiz-5-huccet-ile-hulasa - Set 4</w:t>
      </w:r>
    </w:p>
    <w:p>
      <w:pPr/>
      <w:r>
        <w:rPr/>
        <w:t xml:space="preserve">1-) Beşinci Hüccet’te anlatılan toplu şahitlik, tek bir kişinin sözüne göre neden daha güçlüdür? (10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sonra sözü edilen insanlar, birbirine benzeyen tek tip kişiler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Metindeki topluluklar sadece maneviyat ehli midir, yoksa düşünce ehli de var mıdır? (10 kelime)</w:t>
      </w:r>
    </w:p>
    <w:p>
      <w:pPr/>
      <w:r>
        <w:rPr/>
        <w:t xml:space="preserve">Hem maneviyat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Hepsinin birleştiği ana fikir nedir? (13 kelime)</w:t>
      </w:r>
    </w:p>
    <w:p>
      <w:pPr/>
      <w:r>
        <w:rPr/>
        <w:t xml:space="preserve">Kâinatta ve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“Tek Zât” vurgusu hangi yanlış düşünceyi reddeder? (6 kelime)</w:t>
      </w:r>
    </w:p>
    <w:p>
      <w:pPr/>
      <w:r>
        <w:rPr/>
        <w:t xml:space="preserve">Güzelliklerin</w:t>
      </w:r>
    </w:p>
    <w:p>
      <w:r>
        <w:rPr/>
        <w:t/>
      </w:r>
    </w:p>
    <w:p>
      <w:pPr/>
      <w:r>
        <w:rPr/>
        <w:t xml:space="preserve">6-) Metne göre kâinattaki güzellikler kendilerine mi aittir?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Varlıklar bu hakikatte hangi görevi görür?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yalnız bir kişinin sezgisi değil de pek çok kişinin ittifakı öne çıkarılıyor?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“Artık onları fazla dikkate almayacağız” denmesi ne anlama gelir? (11 kelime)</w:t>
      </w:r>
    </w:p>
    <w:p>
      <w:pPr/>
      <w:r>
        <w:rPr/>
        <w:t xml:space="preserve">Açık delilden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32-soz-p39-2-mevkif-3-maksad-3-remiz-5-huccet-ile-hulasa - Set 5</w:t>
      </w:r>
    </w:p>
    <w:p>
      <w:pPr/>
      <w:r>
        <w:rPr/>
        <w:t xml:space="preserve">1-) Metnin başındaki misale göre, değişik kişiler aynı olayı haber verirse bundan nasıl bir sonuç çıkarılır?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yöntemde şahısların farklı yollardan gelmesi niçin önemlidir? (8 kelime)</w:t>
      </w:r>
    </w:p>
    <w:p>
      <w:pPr/>
      <w:r>
        <w:rPr/>
        <w:t xml:space="preserve">Çünkü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kimseler hangi yollarla aynı sonuca ulaşmışlardır? (9 kelime)</w:t>
      </w:r>
    </w:p>
    <w:p>
      <w:pPr/>
      <w:r>
        <w:rPr/>
        <w:t xml:space="preserve">Manevî görme,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varlıklardaki güzel özellikler neyin işareti sayılır?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güzellik ve mükemmellik nasıl açıklanıyor?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“Tek bir Zât” denilmesi, bu güzelliklerin kaynağı hakkında ne öğretir?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Metin, bu ortak görüşü nasıl değerlendiriyor? (7 kelime)</w:t>
      </w:r>
    </w:p>
    <w:p>
      <w:pPr/>
      <w:r>
        <w:rPr/>
        <w:t xml:space="preserve">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Karanlıkta yaşayan bir canlıya benzetilmeleri neyi ifade eder? (6 kelime)</w:t>
      </w:r>
    </w:p>
    <w:p>
      <w:pPr/>
      <w:r>
        <w:rPr/>
        <w:t xml:space="preserve">Aydınlığı</w:t>
      </w:r>
    </w:p>
    <w:p>
      <w:r>
        <w:rPr/>
        <w:t/>
      </w:r>
    </w:p>
    <w:p>
      <w:pPr/>
      <w:r>
        <w:rPr/>
        <w:t xml:space="preserve">9-) Metnin sonunda neden artık onların üzerinde durulmayacağı söyleniyor? (12 kelime)</w:t>
      </w:r>
    </w:p>
    <w:p>
      <w:pPr/>
      <w:r>
        <w:rPr/>
        <w:t xml:space="preserve">Çünkü açık delillere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32-soz-p39-2-mevkif-3-maksad-3-remiz-5-huccet-ile-hulasa - Set 6</w:t>
      </w:r>
    </w:p>
    <w:p>
      <w:pPr/>
      <w:r>
        <w:rPr/>
        <w:t xml:space="preserve">1-) Beşinci Hüccet’te önce nasıl bir ispat yöntemi anlatılıyor? (10 kelime)</w:t>
      </w:r>
    </w:p>
    <w:p>
      <w:pPr/>
      <w:r>
        <w:rPr/>
        <w:t xml:space="preserve">Birçok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 hangi bakımlardan birbirinden ayrıdır? (10 kelime)</w:t>
      </w:r>
    </w:p>
    <w:p>
      <w:pPr/>
      <w:r>
        <w:rPr/>
        <w:t xml:space="preserve">Yetişme tarzları,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Gördükleri bu güzellikleri kime bağlamaktadırlar?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güçlendirir? (13 kelime)</w:t>
      </w:r>
    </w:p>
    <w:p>
      <w:pPr/>
      <w:r>
        <w:rPr/>
        <w:t xml:space="preserve">Çünkü anlaşmış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Hepsinin gördüğü ortak sonuç nedir? (9 kelime)</w:t>
      </w:r>
    </w:p>
    <w:p>
      <w:pPr/>
      <w:r>
        <w:rPr/>
        <w:t xml:space="preserve">Evrendeki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ve varlıkların “ayna” gibi anılması neyi sezdirir? (8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 karşı çıkanlar için neden olumsuz bir tablo çiziliyor? (8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Yarasa benzetmesi niçin kullanılmış olabilir? (8 kelime)</w:t>
      </w:r>
    </w:p>
    <w:p>
      <w:pPr/>
      <w:r>
        <w:rPr/>
        <w:t xml:space="preserve">Karanlığa alışanların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Yarasa benzetmesinden, hakikate karşı nasıl bir karakter çıkarılabilir? (8 kelime)</w:t>
      </w:r>
    </w:p>
    <w:p>
      <w:pPr/>
      <w:r>
        <w:rPr/>
        <w:t xml:space="preserve">Karanlığa alışmış,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32-soz-p39-2-mevkif-3-maksad-3-remiz-5-huccet-ile-hulasa - Set 1 - CEVAPLAR</w:t>
      </w:r>
    </w:p>
    <w:p>
      <w:pPr/>
      <w:r>
        <w:rPr/>
        <w:t xml:space="preserve">1-) Beşinci Hüccet’in başında, farklı yollardan gelen kişilerin aynı olayı söylemesi neyi güçlendirir?</w:t>
      </w:r>
    </w:p>
    <w:p>
      <w:pPr/>
      <w:r>
        <w:rPr/>
        <w:t xml:space="preserve">O olayın gerçekten olmuş olduğunu çok kuvvetli şekilde gösterir.</w:t>
      </w:r>
    </w:p>
    <w:p>
      <w:pPr/>
      <w:r>
        <w:rPr/>
        <w:t xml:space="preserve">2-) Metindeki kişiler sadece bir ilim dalından mı seçilmiştir?</w:t>
      </w:r>
    </w:p>
    <w:p>
      <w:pPr/>
      <w:r>
        <w:rPr/>
        <w:t xml:space="preserve">Hayır, değişik ilim ve maneviyat yollarından seçilmiştir.</w:t>
      </w:r>
    </w:p>
    <w:p>
      <w:pPr/>
      <w:r>
        <w:rPr/>
        <w:t xml:space="preserve">3-) Metindeki şahıslar niçin değerli şahitler olarak sunuluyor?</w:t>
      </w:r>
    </w:p>
    <w:p>
      <w:pPr/>
      <w:r>
        <w:rPr/>
        <w:t xml:space="preserve">Çünkü her biri farklı yollardan gidip hakikati aramış kimselerdir.</w:t>
      </w:r>
    </w:p>
    <w:p>
      <w:pPr/>
      <w:r>
        <w:rPr/>
        <w:t xml:space="preserve">4-) Bu kişiler yalnız akılla mı, yoksa manevî tecrübeyle de mi konuşmaktadır?</w:t>
      </w:r>
    </w:p>
    <w:p>
      <w:pPr/>
      <w:r>
        <w:rPr/>
        <w:t xml:space="preserve">Manevî tecrübeyle de konuşmaktadırlar.</w:t>
      </w:r>
    </w:p>
    <w:p>
      <w:pPr/>
      <w:r>
        <w:rPr/>
        <w:t xml:space="preserve">5-) Onlara göre görülen güzellikler neyin belirtisidir?</w:t>
      </w:r>
    </w:p>
    <w:p>
      <w:pPr/>
      <w:r>
        <w:rPr/>
        <w:t xml:space="preserve">Allah’ın mükemmelliğinin ve güzel isimlerinin belirtisidir.</w:t>
      </w:r>
    </w:p>
    <w:p>
      <w:pPr/>
      <w:r>
        <w:rPr/>
        <w:t xml:space="preserve">6-) Bu güzelliklerin tek bir kaynağa bağlanması hangi inancı destekler?</w:t>
      </w:r>
    </w:p>
    <w:p>
      <w:pPr/>
      <w:r>
        <w:rPr/>
        <w:t xml:space="preserve">Tevhid inancını destekler.</w:t>
      </w:r>
    </w:p>
    <w:p>
      <w:pPr/>
      <w:r>
        <w:rPr/>
        <w:t xml:space="preserve">7-) Metinde bu ortak kabul için nasıl bir değer biçiliyor?</w:t>
      </w:r>
    </w:p>
    <w:p>
      <w:pPr/>
      <w:r>
        <w:rPr/>
        <w:t xml:space="preserve">Çok sağlam ve sarsılmaz bir delil sayılıyor.</w:t>
      </w:r>
    </w:p>
    <w:p>
      <w:pPr/>
      <w:r>
        <w:rPr/>
        <w:t xml:space="preserve">8-) Nurlara dayanamama sözü, onların hangi halini anlatır?</w:t>
      </w:r>
    </w:p>
    <w:p>
      <w:pPr/>
      <w:r>
        <w:rPr/>
        <w:t xml:space="preserve">Hakikate karşı kapalı ve isteksiz oluşlarını anlatır.</w:t>
      </w:r>
    </w:p>
    <w:p>
      <w:pPr/>
      <w:r>
        <w:rPr/>
        <w:t xml:space="preserve">9-) Bu tavır, delilin zayıf olduğunu mu yoksa karşı tarafın isteksiz olduğunu mu gösterir?</w:t>
      </w:r>
    </w:p>
    <w:p>
      <w:pPr/>
      <w:r>
        <w:rPr/>
        <w:t xml:space="preserve">Karşı tarafın isteksiz olduğunu gösterir.</w:t>
      </w:r>
    </w:p>
    <w:p>
      <w:pPr/>
      <w:r>
        <w:rPr/>
        <w:t xml:space="preserve">10-) Bu bölümden bir öğrenci hangi sonucu çıkarabilir?</w:t>
      </w:r>
    </w:p>
    <w:p>
      <w:pPr/>
      <w:r>
        <w:rPr/>
        <w:t xml:space="preserve">Kâinata dikkatle bakınca ve hakikat ehlinin sözlerini dinleyince, her güzelliğin Allah’ı tanıttığını anlayabilir.</w:t>
      </w:r>
    </w:p>
    <w:p>
      <w:r>
        <w:br w:type="page"/>
      </w:r>
    </w:p>
    <w:p>
      <w:pPr>
        <w:pStyle w:val="Heading2"/>
      </w:pPr>
      <w:r>
        <w:t>5sinif 32-soz-p39-2-mevkif-3-maksad-3-remiz-5-huccet-ile-hulasa - Set 2 - CEVAPLAR</w:t>
      </w:r>
    </w:p>
    <w:p>
      <w:pPr/>
      <w:r>
        <w:rPr/>
        <w:t xml:space="preserve">1-) Beşinci Hüccet’te verilen ilk örnek, aynı haberin birçok yerden gelmesi hakkında bize ne öğretir?</w:t>
      </w:r>
    </w:p>
    <w:p>
      <w:pPr/>
      <w:r>
        <w:rPr/>
        <w:t xml:space="preserve">Çok farklı kaynaklar aynı şeyi söylüyorsa, o bilginin doğruluğu kuvvet kazanır.</w:t>
      </w:r>
    </w:p>
    <w:p>
      <w:pPr/>
      <w:r>
        <w:rPr/>
        <w:t xml:space="preserve">2-) Bu kural daha sonra hangi konuya uygulanıyor?</w:t>
      </w:r>
    </w:p>
    <w:p>
      <w:pPr/>
      <w:r>
        <w:rPr/>
        <w:t xml:space="preserve">Kâinattaki güzelliklerin kaynağı meselesine uygulanıyor.</w:t>
      </w:r>
    </w:p>
    <w:p>
      <w:pPr/>
      <w:r>
        <w:rPr/>
        <w:t xml:space="preserve">3-) Farklı zamanlarda yaşayan insanların aynı sonuca varması neyi düşündürür?</w:t>
      </w:r>
    </w:p>
    <w:p>
      <w:pPr/>
      <w:r>
        <w:rPr/>
        <w:t xml:space="preserve">Hakikatin zamana bağlı bir moda değil, kalıcı bir gerçek olduğunu düşündürür.</w:t>
      </w:r>
    </w:p>
    <w:p>
      <w:pPr/>
      <w:r>
        <w:rPr/>
        <w:t xml:space="preserve">4-) Bu kimseler ne hakkında ortak görüş bildiriyorlar?</w:t>
      </w:r>
    </w:p>
    <w:p>
      <w:pPr/>
      <w:r>
        <w:rPr/>
        <w:t xml:space="preserve">Kâinattaki güzelliklerin ve üstünlüklerin kaynağı hakkında ortak görüş bildiriyorlar.</w:t>
      </w:r>
    </w:p>
    <w:p>
      <w:pPr/>
      <w:r>
        <w:rPr/>
        <w:t xml:space="preserve">5-) “Mezahirde” ve “aynalarda” görülmesi ifadesi bize ne düşündürür?</w:t>
      </w:r>
    </w:p>
    <w:p>
      <w:pPr/>
      <w:r>
        <w:rPr/>
        <w:t xml:space="preserve">Gördüğümüz şeylerin, asıl güzelliği gösteren işaretler olduğunu düşündürür.</w:t>
      </w:r>
    </w:p>
    <w:p>
      <w:pPr/>
      <w:r>
        <w:rPr/>
        <w:t xml:space="preserve">6-) Bu kadar farklı kimsenin aynı noktada birleşmesi neden önemli bir delildir?</w:t>
      </w:r>
    </w:p>
    <w:p>
      <w:pPr/>
      <w:r>
        <w:rPr/>
        <w:t xml:space="preserve">Çünkü birbirinden uzak birçok kişinin aynı hakikati söylemesi, sözün doğru olduğunu daha sağlam hale getirir.</w:t>
      </w:r>
    </w:p>
    <w:p>
      <w:pPr/>
      <w:r>
        <w:rPr/>
        <w:t xml:space="preserve">7-) Son kısımda sapmış kimselerin temsilcisi neden kulaklarını kapatmış gibi gösteriliyor?</w:t>
      </w:r>
    </w:p>
    <w:p>
      <w:pPr/>
      <w:r>
        <w:rPr/>
        <w:t xml:space="preserve">Çünkü gerçeği duymak istemediği anlatılmak isteniyor.</w:t>
      </w:r>
    </w:p>
    <w:p>
      <w:pPr/>
      <w:r>
        <w:rPr/>
        <w:t xml:space="preserve">8-) Son bölümde dalalet ehlinin vekili için nasıl bir tavır tasvir ediliyor?</w:t>
      </w:r>
    </w:p>
    <w:p>
      <w:pPr/>
      <w:r>
        <w:rPr/>
        <w:t xml:space="preserve">Kaçan ve işitmek istemeyen bir tavır tasvir ediliyor.</w:t>
      </w:r>
    </w:p>
    <w:p>
      <w:pPr/>
      <w:r>
        <w:rPr/>
        <w:t xml:space="preserve">9-) Son cümlelerde niçin karanlık ve ışık karşılaştırması yapılmıştır?</w:t>
      </w:r>
    </w:p>
    <w:p>
      <w:pPr/>
      <w:r>
        <w:rPr/>
        <w:t xml:space="preserve">Haktan uzak olanların aydınlığı kabullenmekte zorlandığını anlatmak için yapılmıştır.</w:t>
      </w:r>
    </w:p>
    <w:p>
      <w:pPr/>
      <w:r>
        <w:rPr/>
        <w:t xml:space="preserve">10-) Bu parçadan nasıl bir ders alınabilir?</w:t>
      </w:r>
    </w:p>
    <w:p>
      <w:pPr/>
      <w:r>
        <w:rPr/>
        <w:t xml:space="preserve">Hakikati ararken güvenilir ve çok yönlü şahitliğe kulak vermek gerekir.</w:t>
      </w:r>
    </w:p>
    <w:p>
      <w:r>
        <w:br w:type="page"/>
      </w:r>
    </w:p>
    <w:p>
      <w:pPr>
        <w:pStyle w:val="Heading2"/>
      </w:pPr>
      <w:r>
        <w:t>5sinif 32-soz-p39-2-mevkif-3-maksad-3-remiz-5-huccet-ile-hulasa - Set 3 - CEVAPLAR</w:t>
      </w:r>
    </w:p>
    <w:p>
      <w:pPr/>
      <w:r>
        <w:rPr/>
        <w:t xml:space="preserve">1-) Beşinci Hüccet’te önce hangi genel kural söyleniyor?</w:t>
      </w:r>
    </w:p>
    <w:p>
      <w:pPr/>
      <w:r>
        <w:rPr/>
        <w:t xml:space="preserve">Birbirinden ayrı birkaç yol aynı haberi verirse, o haberin doğruluğu güçlenir.</w:t>
      </w:r>
    </w:p>
    <w:p>
      <w:pPr/>
      <w:r>
        <w:rPr/>
        <w:t xml:space="preserve">2-) Metinde aynı hakikati kabul edenlerin dönemleri de aynı mıdır?</w:t>
      </w:r>
    </w:p>
    <w:p>
      <w:pPr/>
      <w:r>
        <w:rPr/>
        <w:t xml:space="preserve">Hayır, farklı asırlarda yaşamışlardır.</w:t>
      </w:r>
    </w:p>
    <w:p>
      <w:pPr/>
      <w:r>
        <w:rPr/>
        <w:t xml:space="preserve">3-) Onların bu kadar farklı olması neden dikkat çekicidir?</w:t>
      </w:r>
    </w:p>
    <w:p>
      <w:pPr/>
      <w:r>
        <w:rPr/>
        <w:t xml:space="preserve">Çünkü buna rağmen aynı hakikatte birleşmeleri önemli bir işarettir.</w:t>
      </w:r>
    </w:p>
    <w:p>
      <w:pPr/>
      <w:r>
        <w:rPr/>
        <w:t xml:space="preserve">4-) Hepsinin kabul ettiği hakikat nedir?</w:t>
      </w:r>
    </w:p>
    <w:p>
      <w:pPr/>
      <w:r>
        <w:rPr/>
        <w:t xml:space="preserve">Evrende görülen bütün güzellik ve mükemmelliğin Allah’ın tecellileri olduğudur.</w:t>
      </w:r>
    </w:p>
    <w:p>
      <w:pPr/>
      <w:r>
        <w:rPr/>
        <w:t xml:space="preserve">5-) Varlıklardaki güzelliklerin bağımsız olmadığı nasıl anlatılıyor?</w:t>
      </w:r>
    </w:p>
    <w:p>
      <w:pPr/>
      <w:r>
        <w:rPr/>
        <w:t xml:space="preserve">Onların kendi başına olmadığı, Allah’ın isimlerinin tecellisi olarak görüldüğü anlatılıyor.</w:t>
      </w:r>
    </w:p>
    <w:p>
      <w:pPr/>
      <w:r>
        <w:rPr/>
        <w:t xml:space="preserve">6-) Metinde bu ortak karar için neden “sağlam delil” anlamı taşıyan bir ifade kullanılıyor?</w:t>
      </w:r>
    </w:p>
    <w:p>
      <w:pPr/>
      <w:r>
        <w:rPr/>
        <w:t xml:space="preserve">Çünkü farklı yollarla ulaşılan aynı sonuç, şüpheyi azaltır ve inancı kuvvetlendirir.</w:t>
      </w:r>
    </w:p>
    <w:p>
      <w:pPr/>
      <w:r>
        <w:rPr/>
        <w:t xml:space="preserve">7-) Bunca kişinin birleşmesi için kullanılan ifade neyi anlatır?</w:t>
      </w:r>
    </w:p>
    <w:p>
      <w:pPr/>
      <w:r>
        <w:rPr/>
        <w:t xml:space="preserve">Toplu kabulün çok kuvvetli bir ispat değeri taşıdığını anlatır.</w:t>
      </w:r>
    </w:p>
    <w:p>
      <w:pPr/>
      <w:r>
        <w:rPr/>
        <w:t xml:space="preserve">8-) Metinde bu ortak kabulün “sarsılmaz” sayılması, okuyucuya ne hissettirmeyi amaçlar?</w:t>
      </w:r>
    </w:p>
    <w:p>
      <w:pPr/>
      <w:r>
        <w:rPr/>
        <w:t xml:space="preserve">Güven ve kesinlik hissi vermeyi amaçlar.</w:t>
      </w:r>
    </w:p>
    <w:p>
      <w:pPr/>
      <w:r>
        <w:rPr/>
        <w:t xml:space="preserve">9-) Son tarafta inkârcıların temsilcisi neden uzaklaşır gibi anlatılıyor?</w:t>
      </w:r>
    </w:p>
    <w:p>
      <w:pPr/>
      <w:r>
        <w:rPr/>
        <w:t xml:space="preserve">Çünkü açık hakikatle yüzleşmek istemediği anlatılıyor.</w:t>
      </w:r>
    </w:p>
    <w:p>
      <w:pPr/>
      <w:r>
        <w:rPr/>
        <w:t xml:space="preserve">10-) Bu parçanın vermek istediği temel inanç dersi nedir?</w:t>
      </w:r>
    </w:p>
    <w:p>
      <w:pPr/>
      <w:r>
        <w:rPr/>
        <w:t xml:space="preserve">Varlıklardaki her güzellik bizi Allah’ın sonsuz kemaline götürmelidir.</w:t>
      </w:r>
    </w:p>
    <w:p>
      <w:r>
        <w:br w:type="page"/>
      </w:r>
    </w:p>
    <w:p>
      <w:pPr>
        <w:pStyle w:val="Heading2"/>
      </w:pPr>
      <w:r>
        <w:t>5sinif 32-soz-p39-2-mevkif-3-maksad-3-remiz-5-huccet-ile-hulasa - Set 4 - CEVAPLAR</w:t>
      </w:r>
    </w:p>
    <w:p>
      <w:pPr/>
      <w:r>
        <w:rPr/>
        <w:t xml:space="preserve">1-) Beşinci Hüccet’te anlatılan toplu şahitlik, tek bir kişinin sözüne göre neden daha güçlüdür?</w:t>
      </w:r>
    </w:p>
    <w:p>
      <w:pPr/>
      <w:r>
        <w:rPr/>
        <w:t xml:space="preserve">Çünkü birçok bağımsız kişinin aynı hakikati söylemesi yanılma ihtimalini azaltır.</w:t>
      </w:r>
    </w:p>
    <w:p>
      <w:pPr/>
      <w:r>
        <w:rPr/>
        <w:t xml:space="preserve">2-) Bu örnekten sonra sözü edilen insanlar, birbirine benzeyen tek tip kişiler midir?</w:t>
      </w:r>
    </w:p>
    <w:p>
      <w:pPr/>
      <w:r>
        <w:rPr/>
        <w:t xml:space="preserve">Hayır, çok değişik özelliklerde kişilerdir.</w:t>
      </w:r>
    </w:p>
    <w:p>
      <w:pPr/>
      <w:r>
        <w:rPr/>
        <w:t xml:space="preserve">3-) Metindeki topluluklar sadece maneviyat ehli midir, yoksa düşünce ehli de var mıdır?</w:t>
      </w:r>
    </w:p>
    <w:p>
      <w:pPr/>
      <w:r>
        <w:rPr/>
        <w:t xml:space="preserve">Hem maneviyat ehli hem de düşünce ve hikmet ehli vardır.</w:t>
      </w:r>
    </w:p>
    <w:p>
      <w:pPr/>
      <w:r>
        <w:rPr/>
        <w:t xml:space="preserve">4-) Hepsinin birleştiği ana fikir nedir?</w:t>
      </w:r>
    </w:p>
    <w:p>
      <w:pPr/>
      <w:r>
        <w:rPr/>
        <w:t xml:space="preserve">Kâinatta ve varlıklarda görülen güzelliklerin ve olgunlukların, tek olan Allah’ın mükemmelliğinin yansımaları olduğudur.</w:t>
      </w:r>
    </w:p>
    <w:p>
      <w:pPr/>
      <w:r>
        <w:rPr/>
        <w:t xml:space="preserve">5-) “Tek Zât” vurgusu hangi yanlış düşünceyi reddeder?</w:t>
      </w:r>
    </w:p>
    <w:p>
      <w:pPr/>
      <w:r>
        <w:rPr/>
        <w:t xml:space="preserve">Güzelliklerin farklı sahiplerden geldiği düşüncesini reddeder.</w:t>
      </w:r>
    </w:p>
    <w:p>
      <w:pPr/>
      <w:r>
        <w:rPr/>
        <w:t xml:space="preserve">6-) Metne göre kâinattaki güzellikler kendilerine mi aittir?</w:t>
      </w:r>
    </w:p>
    <w:p>
      <w:pPr/>
      <w:r>
        <w:rPr/>
        <w:t xml:space="preserve">Hayır, onları yaratanın tecellisini göstermektedir.</w:t>
      </w:r>
    </w:p>
    <w:p>
      <w:pPr/>
      <w:r>
        <w:rPr/>
        <w:t xml:space="preserve">7-) Varlıklar bu hakikatte hangi görevi görür?</w:t>
      </w:r>
    </w:p>
    <w:p>
      <w:pPr/>
      <w:r>
        <w:rPr/>
        <w:t xml:space="preserve">İlâhî güzelliği gösteren birer ayna görevi görür.</w:t>
      </w:r>
    </w:p>
    <w:p>
      <w:pPr/>
      <w:r>
        <w:rPr/>
        <w:t xml:space="preserve">8-) Neden yalnız bir kişinin sezgisi değil de pek çok kişinin ittifakı öne çıkarılıyor?</w:t>
      </w:r>
    </w:p>
    <w:p>
      <w:pPr/>
      <w:r>
        <w:rPr/>
        <w:t xml:space="preserve">Çünkü çok kişinin ortak şahitliği daha ikna edicidir.</w:t>
      </w:r>
    </w:p>
    <w:p>
      <w:pPr/>
      <w:r>
        <w:rPr/>
        <w:t xml:space="preserve">9-) “Artık onları fazla dikkate almayacağız” denmesi ne anlama gelir?</w:t>
      </w:r>
    </w:p>
    <w:p>
      <w:pPr/>
      <w:r>
        <w:rPr/>
        <w:t xml:space="preserve">Açık delilden sonra inat edenlerle tartışmayı sürdürmenin gerekli görülmediği anlamına gelir.</w:t>
      </w:r>
    </w:p>
    <w:p>
      <w:r>
        <w:br w:type="page"/>
      </w:r>
    </w:p>
    <w:p>
      <w:pPr>
        <w:pStyle w:val="Heading2"/>
      </w:pPr>
      <w:r>
        <w:t>5sinif 32-soz-p39-2-mevkif-3-maksad-3-remiz-5-huccet-ile-hulasa - Set 5 - CEVAPLAR</w:t>
      </w:r>
    </w:p>
    <w:p>
      <w:pPr/>
      <w:r>
        <w:rPr/>
        <w:t xml:space="preserve">1-) Metnin başındaki misale göre, değişik kişiler aynı olayı haber verirse bundan nasıl bir sonuç çıkarılır?</w:t>
      </w:r>
    </w:p>
    <w:p>
      <w:pPr/>
      <w:r>
        <w:rPr/>
        <w:t xml:space="preserve">O olayın gerçekten meydana geldiği sonucu çıkarılır.</w:t>
      </w:r>
    </w:p>
    <w:p>
      <w:pPr/>
      <w:r>
        <w:rPr/>
        <w:t xml:space="preserve">2-) Bu yöntemde şahısların farklı yollardan gelmesi niçin önemlidir?</w:t>
      </w:r>
    </w:p>
    <w:p>
      <w:pPr/>
      <w:r>
        <w:rPr/>
        <w:t xml:space="preserve">Çünkü birbirini taklit etmeden aynı sonuca vardıklarını gösterir.</w:t>
      </w:r>
    </w:p>
    <w:p>
      <w:pPr/>
      <w:r>
        <w:rPr/>
        <w:t xml:space="preserve">3-) Bu kimseler hangi yollarla aynı sonuca ulaşmışlardır?</w:t>
      </w:r>
    </w:p>
    <w:p>
      <w:pPr/>
      <w:r>
        <w:rPr/>
        <w:t xml:space="preserve">Manevî görme, tatma, şahit olma ve gözlemleme yollarıyla ulaşmışlardır.</w:t>
      </w:r>
    </w:p>
    <w:p>
      <w:pPr/>
      <w:r>
        <w:rPr/>
        <w:t xml:space="preserve">4-) Metne göre varlıklardaki güzel özellikler neyin işareti sayılır?</w:t>
      </w:r>
    </w:p>
    <w:p>
      <w:pPr/>
      <w:r>
        <w:rPr/>
        <w:t xml:space="preserve">Allah’ın kemalinin ve güzel isimlerinin yansımaları sayılır.</w:t>
      </w:r>
    </w:p>
    <w:p>
      <w:pPr/>
      <w:r>
        <w:rPr/>
        <w:t xml:space="preserve">5-) Bu güzellik ve mükemmellik nasıl açıklanıyor?</w:t>
      </w:r>
    </w:p>
    <w:p>
      <w:pPr/>
      <w:r>
        <w:rPr/>
        <w:t xml:space="preserve">Allah’ın isimlerinin ve kemalinin yansıması olarak açıklanıyor.</w:t>
      </w:r>
    </w:p>
    <w:p>
      <w:pPr/>
      <w:r>
        <w:rPr/>
        <w:t xml:space="preserve">6-) “Tek bir Zât” denilmesi, bu güzelliklerin kaynağı hakkında ne öğretir?</w:t>
      </w:r>
    </w:p>
    <w:p>
      <w:pPr/>
      <w:r>
        <w:rPr/>
        <w:t xml:space="preserve">Hepsinin bir tek Yaratıcıya dayandığını öğretir.</w:t>
      </w:r>
    </w:p>
    <w:p>
      <w:pPr/>
      <w:r>
        <w:rPr/>
        <w:t xml:space="preserve">7-) Metin, bu ortak görüşü nasıl değerlendiriyor?</w:t>
      </w:r>
    </w:p>
    <w:p>
      <w:pPr/>
      <w:r>
        <w:rPr/>
        <w:t xml:space="preserve">Kesin ve sağlam bir delil olarak değerlendiriyor.</w:t>
      </w:r>
    </w:p>
    <w:p>
      <w:pPr/>
      <w:r>
        <w:rPr/>
        <w:t xml:space="preserve">8-) Karanlıkta yaşayan bir canlıya benzetilmeleri neyi ifade eder?</w:t>
      </w:r>
    </w:p>
    <w:p>
      <w:pPr/>
      <w:r>
        <w:rPr/>
        <w:t xml:space="preserve">Aydınlığı görünce rahatsız olmalarını ifade eder.</w:t>
      </w:r>
    </w:p>
    <w:p>
      <w:pPr/>
      <w:r>
        <w:rPr/>
        <w:t xml:space="preserve">9-) Metnin sonunda neden artık onların üzerinde durulmayacağı söyleniyor?</w:t>
      </w:r>
    </w:p>
    <w:p>
      <w:pPr/>
      <w:r>
        <w:rPr/>
        <w:t xml:space="preserve">Çünkü açık delillere rağmen görmek istemeyenlerle daha fazla oyalanmanın faydasız olduğu anlatılıyor.</w:t>
      </w:r>
    </w:p>
    <w:p>
      <w:r>
        <w:br w:type="page"/>
      </w:r>
    </w:p>
    <w:p>
      <w:pPr>
        <w:pStyle w:val="Heading2"/>
      </w:pPr>
      <w:r>
        <w:t>5sinif 32-soz-p39-2-mevkif-3-maksad-3-remiz-5-huccet-ile-hulasa - Set 6 - CEVAPLAR</w:t>
      </w:r>
    </w:p>
    <w:p>
      <w:pPr/>
      <w:r>
        <w:rPr/>
        <w:t xml:space="preserve">1-) Beşinci Hüccet’te önce nasıl bir ispat yöntemi anlatılıyor?</w:t>
      </w:r>
    </w:p>
    <w:p>
      <w:pPr/>
      <w:r>
        <w:rPr/>
        <w:t xml:space="preserve">Birçok ayrı şahidin aynı gerçeği bildirmesiyle ispat etme yöntemi anlatılıyor.</w:t>
      </w:r>
    </w:p>
    <w:p>
      <w:pPr/>
      <w:r>
        <w:rPr/>
        <w:t xml:space="preserve">2-) Bu kişiler hangi bakımlardan birbirinden ayrıdır?</w:t>
      </w:r>
    </w:p>
    <w:p>
      <w:pPr/>
      <w:r>
        <w:rPr/>
        <w:t xml:space="preserve">Yetişme tarzları, tuttukları yolları, kabiliyetleri ve yaşadıkları dönemleri bakımından ayrıdırlar.</w:t>
      </w:r>
    </w:p>
    <w:p>
      <w:pPr/>
      <w:r>
        <w:rPr/>
        <w:t xml:space="preserve">3-) Gördükleri bu güzellikleri kime bağlamaktadırlar?</w:t>
      </w:r>
    </w:p>
    <w:p>
      <w:pPr/>
      <w:r>
        <w:rPr/>
        <w:t xml:space="preserve">Tek ve zorunlu var olan Allah’a bağlamaktadırlar.</w:t>
      </w:r>
    </w:p>
    <w:p>
      <w:pPr/>
      <w:r>
        <w:rPr/>
        <w:t xml:space="preserve">4-) Neden güçlendirir?</w:t>
      </w:r>
    </w:p>
    <w:p>
      <w:pPr/>
      <w:r>
        <w:rPr/>
        <w:t xml:space="preserve">Çünkü anlaşmış gibi görünmeleri zor olan farklı insanların aynı sonuca varması, doğruyu gösterir.</w:t>
      </w:r>
    </w:p>
    <w:p>
      <w:pPr/>
      <w:r>
        <w:rPr/>
        <w:t xml:space="preserve">5-) Hepsinin gördüğü ortak sonuç nedir?</w:t>
      </w:r>
    </w:p>
    <w:p>
      <w:pPr/>
      <w:r>
        <w:rPr/>
        <w:t xml:space="preserve">Evrendeki güzellik ve kemalin Allah’tan gelen bir tecelli olduğudur.</w:t>
      </w:r>
    </w:p>
    <w:p>
      <w:pPr/>
      <w:r>
        <w:rPr/>
        <w:t xml:space="preserve">6-) Kâinatın ve varlıkların “ayna” gibi anılması neyi sezdirir?</w:t>
      </w:r>
    </w:p>
    <w:p>
      <w:pPr/>
      <w:r>
        <w:rPr/>
        <w:t xml:space="preserve">Kendi başına kaynak olmadıklarını, bir güzelliği yansıttıklarını sezdirir.</w:t>
      </w:r>
    </w:p>
    <w:p>
      <w:pPr/>
      <w:r>
        <w:rPr/>
        <w:t xml:space="preserve">7-) Son kısımda karşı çıkanlar için neden olumsuz bir tablo çiziliyor?</w:t>
      </w:r>
    </w:p>
    <w:p>
      <w:pPr/>
      <w:r>
        <w:rPr/>
        <w:t xml:space="preserve">Çünkü mesele delil eksikliği değil, gerçeği istememe sorunudur.</w:t>
      </w:r>
    </w:p>
    <w:p>
      <w:pPr/>
      <w:r>
        <w:rPr/>
        <w:t xml:space="preserve">8-) Yarasa benzetmesi niçin kullanılmış olabilir?</w:t>
      </w:r>
    </w:p>
    <w:p>
      <w:pPr/>
      <w:r>
        <w:rPr/>
        <w:t xml:space="preserve">Karanlığa alışanların ışığa dayanamayışını anlatmak için kullanılmış olabilir.</w:t>
      </w:r>
    </w:p>
    <w:p>
      <w:pPr/>
      <w:r>
        <w:rPr/>
        <w:t xml:space="preserve">9-) Yarasa benzetmesinden, hakikate karşı nasıl bir karakter çıkarılabilir?</w:t>
      </w:r>
    </w:p>
    <w:p>
      <w:pPr/>
      <w:r>
        <w:rPr/>
        <w:t xml:space="preserve">Karanlığa alışmış, aydınlıktan rahatsız olan bir karakter çıkarılabilir.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5a667fcdac4820" /></Relationships>
</file>