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484dde33645f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verilen örnekte nasıl bir ordu tasavvur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ordudaki askerlerin ihtiyaçları tek tip mi gösteriliyor, yoksa farklı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Kumandanın askerlere sağladığı şeylerden bazıları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ihtiyaçların verilmesinde hangi özelliklerin bulunduğu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geniş ve ince bir düzenin hangi gücü gösterdiği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başka bir sebep bu işe karışsa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örnekle hangi ana fikir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Ordu örneğinde “karıştırmadan” denmesi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temsilde geçen kişi sıradan biri mi, yoksa olağanüstü biri mi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Ordunun çok sayıda milletten oluşması anlatımı niçin daha dikkat çekici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Askerlere verilen şeylerin çeşit çeşit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zamanlama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Eksiksiz, kusursuz, şaşırmadan, zamanında ve düzen içinde verilmesi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Kıyafet, silah, yiyecek, eğitimle ilgili işler, görevler ve terhisle ilgili düzenlemeler.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gösteriliyor; her grubun kendine uygun ayrı ihtiyaçları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Birbirinden farklı çok sayıda topluluktan oluşan, çok büyük ve karmaşık bir ordu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yerli yerinde, kime ne gerekiyorsa ona uygun biçimde verildiğini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Böylesine büyük ve hassas bir idarenin tek, güçlü ve olağanüstü bir idare ediciye ait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Denge bozulur ve düzen karışır.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Sıradan sebeplerle açıklanamayacak derecede üstün bir kudreti gösterdiği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ihtiyaçların tam vaktinde verilmesi, yönetimin kusursuz işlediğini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İdarenin hem ayrıntılı hem de çok dikkatli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farklılık arttıkça yönetmek ve her ihtiyacı doğru biçimde karşılamak daha zor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Olağanüstü bir güce ve yönetime sahip biri olarak tanıtılıyor.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düzenin “adaletli” sayılmasının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böyle bir işi başka sebeplerin yapamamasının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“Hiçbir sebep elini uzatamaz” sözü hangi düşünceyi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temsil, okuyucuya düzen ve kudret arasında nasıl bir bağ kurduruyor?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örnek gerçek bir olay gibi mi, yoksa bir benzetme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benzetmede ordunun büyüklüğü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topluluğun askerine ayrı elbise ve silah verilmesi hangi anlayışı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Talim ve terhis işlerinin de aynı düzende yürütülmesi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hata yapılmaması neden özellikle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 “vakti vaktine” ifadesinin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 bozulması hangi durumda olur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bütüne bakıldığında bu temsil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ayetul-kubra-p105-3-menzil-3-hakikat-temsil-400-bin-milletli-ordu-ve-harika-kumandan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Mükemmel düzenin, yüksek kudret ve kusursuz idareyi gösterdiğini kurduruyor.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iş görenin tek olduğu ve ortak kabul edilemeyeceği düşüncesini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iş çok geniş, çok hassas ve çok dengeli olduğu için yetersiz kalırlar.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gruba kendine uygun olanın eksiksiz verilmesi ve kimsenin ihmal edilmemesidir.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temel ihtiyaçların değil, bütün işlerin planlı şekilde yönetildiğini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durumuna uygun özel bir düzenleme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farklı topluluk bir araya getirilerek büyüklük ve zorluk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benzetme ve canlandırma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karışık görünen işlerin bile tek bir güçlü yönetim altında düzenle yürüdüğü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işe başka bir sebep karışmaya kalkarsa olur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Gereken şeylerin gecikmeden, tam zamanında verilmesidir.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Böylesine büyük bir işte yanılmamak, idarenin üstünlüğünü daha açık gösterir.</w:t>
            </w:r>
          </w:p>
        </w:tc>
      </w:tr>
    </w:tbl>
  </w:body>
</w:document>
</file>