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a8894ee794f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insan için çok değerli görülen iki anahtar gibi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mutluluğa ulaşmasında sadece bilgi değil hangi manevi tutumlar da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bağlanmak ve namaz kılmak, kabir açısından nasıl bir değer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sağ tarafından gelen hayırlı kişi ona neler vaat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 taraftaki darağacı sadece bireysel ölümü değil başka hangi gerçeği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Biletin yolculuğu kolaylaştırması, ibadet ve imanın hangi yönüne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Aldatıcı kişinin tılsım, ilaç ve bilete karşı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ecel niçin aslanla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biraz meyletmesi konusunda verilen itiraf, okuyucuya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tılsımıyla ölümün şekil değiştirmesi, müminin bakışında neyi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 kısmında kâinatın kapalı yönünü açan iki temel hakikat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Şükürle rızık verene yönelmek ve dua etmek niçin faydalı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çözüm yolu, iki şifa verici çare ve yolculuğu kolaylaştıracak bir imkân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Karanlıkta yol gösteren bir aydınlık gibi değer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tevekkül, dua, şükür ve ibadete bağlılık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etmek ve âhirete inanmak.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Korkutucu, kaçınılmaz ve insanı takip eden bir gerçek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gereksiz gösterip bıraktırmak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zorlu âhiret yolunu kolaylaştırmasına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Sevilenlerin de bir bir ayrılıp gitmesini çağrıştırır.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manevi olarak güçlendirir ve ihtiyaç anında dayanak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ve âhirete iman olarak özetlenir.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merkezli bakışı umut ve kavuşma merkezli bakışa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kendine güvenip gevşememesi, aldanma ihtimalini ciddiye alması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Sabırla tevekkül etmek ve şükürle dua etmek metinde hangi benzetmeyle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askerin ruh hâli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iki tılsımın sonucu olarak korkutucu varlıkların faydalı hâle gelmesi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kişinin verdiği şeyler arasında ortak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Aldatıcı adamın en belirgin yöntemi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kişi açısından ölümün bineğe benzetilmesi hangi sonucu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aldatıcının sözleri neden ikna edici gibi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 ve tevekkülün Allah’ın kudret ve hikmetine bağlanması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 için “tılsım” benzetmesinin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tevekkül, şükür ve dua neden sadece birer görev değil aynı zamanda çare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askerin içine düştüğü zor durum hangi tehlikelerle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arka tarafta bulunması hangi yönüyle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Korkuyu gidermek, yarayı faydaya çevirmek ve yolculuğu kolaylaştırmak.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sayesinde olayların anlamının değişmesini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Korku, ümitsizlik ve çaresizlik içinde kalmış bir hâlde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Şifa veren iki ilaç gibi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dayanmasını kuru bir bekleyiş olmaktan çıkarıp bilinçli bir güvene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nefsin hoşlandığı süslü ve kolay gelen şeylere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korkulacak son değil, rahmete ulaştıran bir geçiş oluşunu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zevkleri süsleyerek kişiyi hakikatten uzaklaştırmaya çalışmaktır.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kaçsa da peşini bırakmayan bir sonun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İki yandan yaralı olması, arkasında saldırmaya hazır bir yırtıcı bulunması, önünde ölüm işareti gibi bir düzenek olması ve uzun bir sürgün yoluna çıkmasıyla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zayıflığı ve ihtiyacı karşısında ona güç ve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Çözülmesi zor görünen meseleleri açan ve anlamlandıran bir anahtar oluşunu anlatmaktır.</w:t>
            </w:r>
          </w:p>
        </w:tc>
      </w:tr>
    </w:tbl>
  </w:body>
</w:document>
</file>