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d465bad1f457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üç mübarek söz, ibadette özellikle hangi görevin özeti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kâinata bakınca hangi üç yönden etkilenir ve bu sözler buna nasıl karşılık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Hacda insanın Allah’ı daha geniş şekilde tanımasına hangi benzetmeyle açıklık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Hacdaki manevi yükseliş, kişiye Allah hakkında nasıl bir bakış kazandırıyor?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meyve-risalesi-p52-8-mesele-namaz-tesbihatielhamdulillahin-hasri-ihtar-edisi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Hacda kalbe açılan kibriya mertebeleri insanda nasıl bir etki bırakıyor?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söz, ahiret hakkında nasıl bir rol üstleniyor?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nimetleri tamamlayan en büyük nimet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ömürlü nimetlere şükretmek tamamen yanlış mı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meyve-risalesi-p52-8-mesele-namaz-tesbihatielhamdulillahin-hasri-ihtar-edisi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nimetler metinde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nimetleri hangi yönleriyle şükre layık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adı geçen üç zikir sözü, namaz içinde neden tekrar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sözler, insanın karşılaştığı olağanüstü şeyler karşısında doğan sorulara nasıl bir cevap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meyve-risalesi-p52-8-mesele-namaz-tesbihatielhamdulillahin-hasri-ihtar-edisi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geniş, daha büyük ve kuşatıcı bir bakış kazandırıyor.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askerin özel bir günde daha büyük bir makamla padişahın huzuruna çıkması benzetmesiyle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Şaşırır, şükreder ve büyüklük hisseder; bu sözler de bu duygulara uygun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ana manalarını toplayan kısa ve güçlü ifadeler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yanlış görülmüyor; fakat onların kalıcı nimetlere vesile olması yönü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mutluluk ve cennet hayatı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fakat sağlam bir cevap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Derin bir hayret ve güçlü bir manevî sarsıntı bırakıyor.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ama çok güçlü bir manevi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manasını kuvvetlendirmek ve özündeki hakikatleri canlı tutmak için tekrar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Ebedî nimetlere götüren birer vesile olmaları yönüyle şükre layık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başına son hedef değil, kalıcı nimetlere götüren araçlar olarak değerlendiriliyor.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üç hâle cevap veren sözlerden biri olan “Allahu Ekber”, özellikle neyi bildirmiş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Hac örneğinde anlatılan manevi ilerleme, sıradan zamandan nasıl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Kalpte büyüklük duygusu arttığında “Allahu Ekber” neden daha çok anlam kazanır?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“Elhamdülillah” sözü neden ahireti hatırlatıyor?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meyve-risalesi-p52-8-mesele-namaz-tesbihatielhamdulillahin-hasri-ihtar-edisi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gün namazlardan sonra bu hamd ifadesinin çok defa söylenmesi bize neyi düşündürmeli?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 sonrası çokça söylenen “Elhamdülillah”, hangi büyük nimete yönelmiş bir teşekkür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Namazlardan sonra çok sayıda hamd ifadesi söylemenin dinî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nimetlerine bakarken hangi ölçü öğretiliyor?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meyve-risalesi-p52-8-mesele-namaz-tesbihatielhamdulillahin-hasri-ihtar-edisi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üç mübarek ifadenin, namazla nasıl bir bağı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evrende gördüğü şeyler onda hangi üç temel hâli uyandırıyor?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sorulara özellikle hangi ifade kuvvetli cevaplardan biri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Hac ibadeti, Allah’ı tanıma bakımından kişiye nasıl bir kapı açıyor?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meyve-risalesi-p52-8-mesele-namaz-tesbihatielhamdulillahin-hasri-ihtar-edisi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meyve-risalesi-p52-8-mesele-namaz-tesbihatielhamdulillahin-hasri-ihtar-edisi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bütün övgü ve şükrün tam karşılığı, kalıcı nimetlerin bulunduğu ebedî hayatla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içinde doğan büyük sorulara tam uygun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 Allah’ı daha yüksek bir tanıma derecesine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şeyden yüce ve büyük olduğunu bildirmiş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Geçiciliklerini unutmadan, ahirete bakan faydalarını düşünme ölçüsü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Kalıcı nimetlere yönelen büyük bir şükrü dile getirmektir.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Ebedî saadete ve cennete yönelmiş bir teşekkür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Ahiretin, cennetin ve kalıcı nimetlerin önemini düşündürmeli.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geniş bir marifet ve daha yüksek bir kulluk şuuru kapısı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“Allahu Ekber” kuvvetli cevaplardan biri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Hayret, şükretme isteği ve büyüklük karşısında saygı uyandırıyor.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Namazın özünü içinde taşıyan temel sözler oldukları anlatılıyor.</w:t>
            </w:r>
          </w:p>
        </w:tc>
      </w:tr>
    </w:tbl>
  </w:body>
</w:document>
</file>