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76018d56b491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Özellikle hangi suredeki bir ayetin bu hizmete güçlü şekilde baktığı hissediliyor?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ayetin ardından gelen karanlıkla ilgili bölüm kimlerle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işaretlerin sadece tek bir olaya değil, daha geniş bir manaya ulaştığı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hitabının çok geniş olduğu söylenirken hangi yönü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Kur’anın sade anlayışlı insanlara uygun görünen tarafı, yüksek anlayışlı kimseler için de nasıl bir fayda sağlıyor?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Kıssaların yalnız geçmişte olmuş bir hikâye gibi görülmemesi neden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Zulmedenlerle ilgili uyarılar bu asra nasıl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Eski kavimlerin başına gelen cezaların anılması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Mazlum müminlere peygamberlerin kurtuluşlarının anlatılması nasıl bir fayda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Kur’an neden her çağda yeni inmiş gibi etkili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Kur’an okunurken ayetlerde ne tür bir bağ kurulmuş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Nurla ilgili ayetin dikkat çekici bulunmasının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zamana, çok farklı insanlara ve bütün varlık düzenine bakan bir genişlik taşıdığı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makamın özel bir durumdan çıkıp daha genel bir anlam kazandığı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 çıkanlar ve itiraz edenlerle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 Suresi’ndeki nurla ilgili ayetin buna çok kuvvetli şekilde işaret ettiği hissediliyor.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Zulmün cezasız kalmayacağını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çağdaki büyük haksızlıklara da ciddi bir ikaz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her çağ için ders veren genel kurallar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Basit görünen anlatım bile derin manalar taşıdığı için üst seviyedekiler de ondan pay alıyor.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hakikat hizmetine çok açık şekilde işaret ettiğinin hissedilmesi.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Ayetlerle bir iman hizmeti ve o hizmetin talebeleri arasında bir ilişki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devirdeki insanlara uygun dersler ve uyarılar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umut, sabır ve teselli veriyor.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Karanlıkla ilgili ayetin de ayrıca pay vermesi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Kur’anın sözünün genişliği hangi iki temel sebeple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Kur’anın bütün çağlara seslenmesi, onun kıssalarına nasıl bir özellik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 anlayışlı insanlar için kolay olan bir anlatımın aynı zamanda derin oluşu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Zulüm yapanlara yönelik sert uyarıların sıkça yer alması hangi ihtiyaca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Âd, Semud ve Firavun örnekleri neden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İbrahim ve Musa aleyhimesselâmın kurtuluşlarının hatırlatılması mazlumlara hangi duyguyu aşılar?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Okuma sırasında bazı ayetlerin sayfa, yaprak ve kıssa yönüyle de belli bir hizmete baktığı düşünülüyor. Bu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 ayetinin çok açık bir şekilde işaret ettiği söylenirken nasıl bir anlatım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Ardından gelen karanlıkla ilgili ayetin muarızlara bakması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“Özelden genele geçiş” bu parçada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hitabının yüksekliği anlatılırken sadece insanlar mı dikkate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meyve-risalesi-p63-10-mesele-emirdagi-cicegi-kuran-hitabinin-vusati-ve-her-asra-hitabi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Kur’anın her seviyeye uygun bir mucizevi anlatıma sahip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Kıssaları sadece geçmişe ait olmaktan çıkarır, her devre ders veren örnekler haline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şeyi kuşatan terbiyesi ve insanlığa her devirde yol göstermesiyle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hak tarafı hem de ona karşı duran tarafı birlikte gösterdiğini.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Kur’anın işaretlerinin yalnız kelimelerde değil, farklı yönlerde de hissedilebildiğini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yardımı geleceğine dair güven aşılar.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Geçmişteki zalimlerin sonunu göstererek ibret vermek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 haksızlıktan sakındırma ve adaletin önemini gösterme ihtiyacına cevap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dünya, ahiret ve bütün varlık düzeni de dikkate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ayetin yalnız tek kişiye veya tek zamana değil, geniş bir topluluğa ve çağa hitap etmesiyle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Hakka karşı çıkanların durumunu da ayetin içine alan bir anlam bulunduğu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kuvvetli ve belirgin bir yöneliş olduğu ifade ediliyor.</w:t>
            </w:r>
          </w:p>
        </w:tc>
      </w:tr>
    </w:tbl>
  </w:body>
</w:document>
</file>