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2b6d7d686411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part, what is being asked about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that teach us about haram, or forbidden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lawful enjoyments?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Allah’s commands?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short-words-p20-sixth-word-conclusion-ease-of-the-sale-lawful-bounds-and-servanthood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to show how a person should live?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beautiful title is given to a believer besides servant?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should a person take and give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happen after a shortcoming?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short-words-p20-sixth-word-conclusion-ease-of-the-sale-lawful-bounds-and-servanthood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someone falls short, what two things should he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idea does this passage teach about Allah’s trust?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 is added to that honor?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must people go into forbidden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short-words-p20-sixth-word-conclusion-ease-of-the-sale-lawful-bounds-and-servanthood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easy and not many.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plenty and enough.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 do not need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Whether giving back Allah’s trust is really hard.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person should turn back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 Allah’s sake.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soldier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soldier serving his leader.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they do not need to.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Great pleasure.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Keeping it the right way is easy, not too heavy.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Ask forgiveness and pray to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soldier example, what does that teach about a believer’s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passage says to be like a soldier. What does that mean in a simple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those roles special?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prayer, what is asked besides forgiveness?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short-words-p20-sixth-word-conclusion-ease-of-the-sale-lawful-bounds-and-servanthood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someone do if he fails to do all this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prayer ask Allah to help us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size of what is halal, or allowed?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clear reply is given to that wrong idea?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short-words-p20-sixth-word-conclusion-ease-of-the-sale-lawful-bounds-and-servanthood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doing what Allah forbids?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words describe Allah’s duties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should a person begin actions?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wrong idea about this trade is challenged at the start?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short-words-p20-sixth-word-conclusion-ease-of-the-sale-lawful-bounds-and-servanthood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be accepted as Allah’s servants.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bring honor and joy.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means to obey Allah carefully.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believer should obey Allah in daily actions.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not difficult at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broad and enough for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Careful keepers of His trust until it is taken back.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Ask Allah to forgive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idea that it is too difficult.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Allah’s name.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Light and few.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There is no need to go into it.</w:t>
            </w:r>
          </w:p>
        </w:tc>
      </w:tr>
    </w:tbl>
  </w:body>
</w:document>
</file>