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ec370c3c946e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was the careless soldier mainly focused on instead of military preparation and combat?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simple statement summarizes the disciplined soldier’s advice to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disciplined soldier, why should he not be obsessed with feeding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makes neglecting one’s role especially serious in the story?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short-words-p13-fifth-word-the-raw-recruit-and-the-lesson-of-duty-and-prayer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the two duties mentioned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Muslim community of the age correspond to in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does the first soldier symbolize?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rank the prescribed prayers within religious training?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short-words-p13-fifth-word-the-raw-recruit-and-the-lesson-of-duty-and-prayer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war symbolize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Allah’s action toward human beings described as in the last lines?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present the second soldier as being in danger?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this false view shape his daily choices?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short-words-p13-fifth-word-the-raw-recruit-and-the-lesson-of-duty-and-prayer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setting is a period of mobilization and war, so abandoning duty becomes a grave offense.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providing food belonged to the ruler, not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 your assigned duty and trust the ruler for your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was mostly concerned with food, money, and his personal needs.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places them first and foremost.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symbolizes a committed Muslim who fulfills religious duties and resists sin.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corresponds to the regiment.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belongs to the ruler, which is providing support and sustenance; the other belongs to the soldiers, which is training and fighting.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causes him to chase provision and leave his assigned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he ignores the purpose for which he was placed in the regiment and chases worldly needs instead.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gives life and continues to sustain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symbolizes struggling against the lower self, its desires, and the devils among jinn and human beings.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disciplined soldier divide responsibilities between the ruler and the soldier?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friend say self-reliance is not enough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explained meaning of the comparison, what does this worldly life resemble?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part of real life is symbolized by the battlefield?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short-words-p13-fifth-word-the-raw-recruit-and-the-lesson-of-duty-and-prayer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corrupt wrongdoer described in relation to earning a living?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disobedient soldier teach about moral failure?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things are meant to be saved through this struggle?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purpose of this striving in relation to the inner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short-words-p13-fifth-word-the-raw-recruit-and-the-lesson-of-duty-and-prayer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that weakness connect to his neglect of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he fail to take seriously?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friend say about the soldier’s own capacity to provide for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 what basis was that reassurance given?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short-words-p13-fifth-word-the-raw-recruit-and-the-lesson-of-duty-and-prayer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hardship and instability of worldly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resembles a place of conflict and turmoil.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soldier is limited and cannot secure food for himself in every place and circumstance.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ruler takes care of provision, while the soldier must prepare and fight.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to protect the heart and spirit from destruction.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heart and the spirit.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Becoming consumed by worldly earning can lead a person to neglect worship and fall into sins.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so buried in that pursuit that he slanders the true Provider, leaves religious duties, and sins freely.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Feeding the soldiers was the ruler’s responsibility, while the soldier’s own power was limited.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says the soldier is too weak and needy to manage that everywhere on his 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failed to take training and battle seriously.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Since he cared most about his stomach and livelihood, he pushed aside preparation and service.</w:t>
            </w:r>
          </w:p>
        </w:tc>
      </w:tr>
    </w:tbl>
  </w:body>
</w:document>
</file>