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178c744aa489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passage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giving testimony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important belief is repeated at the beginning of the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distribution of seeds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by mentioning protection and administration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receives the giving of life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words about universal compassion and mercy tell us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mercy is general and universal?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part of creation is being described as a witness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by listing many actions like managing, raising, and protecting?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seed-spreading an important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spreading seeds in an ordered way shows planning, wisdom,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earth, along with all that is inside it and on its surface, is giving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and everything on it point to Allah’s oneness and necessary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it is not for only one group but reaches all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His care reaches all creatures in a broad and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living beings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living things are both guarded and managed in an organized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mercy as wide, general, and reaching everyone.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life being arranged and continued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earth is full of clear signs of Allah’s power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with everything in it and on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truth does the passage say can be observed?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“observed” tell us about the signs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 living things are provided for, what does that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one Lord gives life, protects, and provides for all creatures, what does that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earth proves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groups of things are included when the passage talks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both what is in the earth and what is on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learn from the mention of giving life to all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describe Allah’s mercy as limited or all-reaching?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short sentence best sums up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the earth doing besides simply existing?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He alone is the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prove that Allah is the One caring for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these signs can be noticed in the world around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great and complete truth shown in the earth’s order and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life comes from Allah and depends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 signs of Allah are found everywhere in the earth’s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within it and everything upon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proves Allah’s necessary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showing proof of Allah through what happens in it and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 living creatures receive life and care through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whole earth is a clear sign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all-reaching.</w:t>
            </w:r>
          </w:p>
        </w:tc>
      </w:tr>
    </w:tbl>
  </w:body>
</w:document>
</file>