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36daa4fb1f4bb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supreme-sign-p70-direct-knowledge-of-allah-19th-degree-1st-truth-applying-the-principle-to-the-cosmos - Set 1</w:t>
      </w:r>
    </w:p>
    <w:p>
      <w:pPr/>
      <w:r>
        <w:rPr/>
        <w:t xml:space="preserve">1-) What basic chain of reasoning is presented through the examples of a book and a house? (37 kelime)</w:t>
      </w:r>
    </w:p>
    <w:p>
      <w:pPr/>
      <w:r>
        <w:rPr/>
        <w:t xml:space="preserve">A meaningful product points to an act that produced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 examples of writing and building used in this passage? (25 kelime)</w:t>
      </w:r>
    </w:p>
    <w:p>
      <w:pPr/>
      <w:r>
        <w:rPr/>
        <w:t xml:space="preserve">They make the argument easier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why can there not be a deed without a doer? (16 kelime)</w:t>
      </w:r>
    </w:p>
    <w:p>
      <w:pPr/>
      <w:r>
        <w:rPr/>
        <w:t xml:space="preserve">Because an action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difference between a name and an attribute in the argument? (30 kelime)</w:t>
      </w:r>
    </w:p>
    <w:p>
      <w:pPr/>
      <w:r>
        <w:rPr/>
        <w:t xml:space="preserve">A name is a title such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a craft and a craftsman? (11 kelime)</w:t>
      </w:r>
    </w:p>
    <w:p>
      <w:pPr/>
      <w:r>
        <w:rPr/>
        <w:t xml:space="preserve">A craft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universe described after this principle is stated? (14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compare the universe both to books and to buildings? (24 kelime)</w:t>
      </w:r>
    </w:p>
    <w:p>
      <w:pPr/>
      <w:r>
        <w:rPr/>
        <w:t xml:space="preserve">The two comparisons highlight both meaning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“each of these singly in thousands of ways and together in uncountable ways” imply? (20 kelime)</w:t>
      </w:r>
    </w:p>
    <w:p>
      <w:pPr/>
      <w:r>
        <w:rPr/>
        <w:t xml:space="preserve">Every being gives many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mention of Divine Power especially emphasize? (11 kelime)</w:t>
      </w:r>
    </w:p>
    <w:p>
      <w:pPr/>
      <w:r>
        <w:rPr/>
        <w:t xml:space="preserve">It emphasizes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encourage a believer to view the natural world? (18 kelime)</w:t>
      </w:r>
    </w:p>
    <w:p>
      <w:pPr/>
      <w:r>
        <w:rPr/>
        <w:t xml:space="preserve">As a field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supreme-sign-p70-direct-knowledge-of-allah-19th-degree-1st-truth-applying-the-principle-to-the-cosmos - Set 2</w:t>
      </w:r>
    </w:p>
    <w:p>
      <w:pPr/>
      <w:r>
        <w:rPr/>
        <w:t xml:space="preserve">1-) In this passage, what does a finely made book point to first? (8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a solidly made house point to first? (8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After the act, what is the next level in the passage’s sequence? (17 kelime)</w:t>
      </w:r>
    </w:p>
    <w:p>
      <w:pPr/>
      <w:r>
        <w:rPr/>
        <w:t xml:space="preserve">The next level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names or titles, what further reality is required? (10 kelime)</w:t>
      </w:r>
    </w:p>
    <w:p>
      <w:pPr/>
      <w:r>
        <w:rPr/>
        <w:t xml:space="preserve">Skills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After skills and qualities, what final reality must exist? (11 kelime)</w:t>
      </w:r>
    </w:p>
    <w:p>
      <w:pPr/>
      <w:r>
        <w:rPr/>
        <w:t xml:space="preserve">A real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principle is being established by this sequence? (14 kelime)</w:t>
      </w:r>
    </w:p>
    <w:p>
      <w:pPr/>
      <w:r>
        <w:rPr/>
        <w:t xml:space="preserve">Orderly works lead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this principle rule out the idea that attributes exist by themselves?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view of the universe follows from this principle? (14 kelime)</w:t>
      </w:r>
    </w:p>
    <w:p>
      <w:pPr/>
      <w:r>
        <w:rPr/>
        <w:t xml:space="preserve">The universe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relationship between all beings is implied by their joint testimony? (11 kelime)</w:t>
      </w:r>
    </w:p>
    <w:p>
      <w:pPr/>
      <w:r>
        <w:rPr/>
        <w:t xml:space="preserve">Their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effect of combining the witness of all beings together? (14 kelime)</w:t>
      </w:r>
    </w:p>
    <w:p>
      <w:pPr/>
      <w:r>
        <w:rPr/>
        <w:t xml:space="preserve">Their combined witness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supreme-sign-p70-direct-knowledge-of-allah-19th-degree-1st-truth-applying-the-principle-to-the-cosmos - Set 3</w:t>
      </w:r>
    </w:p>
    <w:p>
      <w:pPr/>
      <w:r>
        <w:rPr/>
        <w:t xml:space="preserve">1-) What is the main idea of the first sentence in the marked passage? (16 kelime)</w:t>
      </w:r>
    </w:p>
    <w:p>
      <w:pPr/>
      <w:r>
        <w:rPr/>
        <w:t xml:space="preserve">Produced things necessarily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move from visible objects to an unseen source? (24 kelime)</w:t>
      </w:r>
    </w:p>
    <w:p>
      <w:pPr/>
      <w:r>
        <w:rPr/>
        <w:t xml:space="preserve">It reasons from observed works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this an argument from signs rather than from direct sight? (22 kelime)</w:t>
      </w:r>
    </w:p>
    <w:p>
      <w:pPr/>
      <w:r>
        <w:rPr/>
        <w:t xml:space="preserve">Because the maker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 “beautifully” and “well” play in the examples? (15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connect language about books to the universe? (15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language about buildings to the universe? (15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suggested by saying the beings in the universe are like a collection rather than a single item? (10 kelime)</w:t>
      </w:r>
    </w:p>
    <w:p>
      <w:pPr/>
      <w:r>
        <w:rPr/>
        <w:t xml:space="preserve">The evidence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mention of Divine Determining especially emphasize?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be inferred from the image of a hammer connected to Divine Power? (11 kelime)</w:t>
      </w:r>
    </w:p>
    <w:p>
      <w:pPr/>
      <w:r>
        <w:rPr/>
        <w:t xml:space="preserve">Things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central message of the final sentence of the marked passage? (19 kelime)</w:t>
      </w:r>
    </w:p>
    <w:p>
      <w:pPr/>
      <w:r>
        <w:rPr/>
        <w:t xml:space="preserve">Every part of creation,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supreme-sign-p70-direct-knowledge-of-allah-19th-degree-1st-truth-applying-the-principle-to-the-cosmos - Set 4</w:t>
      </w:r>
    </w:p>
    <w:p>
      <w:pPr/>
      <w:r>
        <w:rPr/>
        <w:t xml:space="preserve">1-) What ordinary examples are used to explain the larger point of the passage?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these examples, what do the results reveal about their origin? (10 kelime)</w:t>
      </w:r>
    </w:p>
    <w:p>
      <w:pPr/>
      <w:r>
        <w:rPr/>
        <w:t xml:space="preserve">They reveal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titles like writer and builder function in the argument? (12 kelime)</w:t>
      </w:r>
    </w:p>
    <w:p>
      <w:pPr/>
      <w:r>
        <w:rPr/>
        <w:t xml:space="preserve">They connect observed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include both attributes and crafts?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impossible situations does the passage reject? (18 kelime)</w:t>
      </w:r>
    </w:p>
    <w:p>
      <w:pPr/>
      <w:r>
        <w:rPr/>
        <w:t xml:space="preserve">It rejects actions without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universe pictured once this logic is established? (14 kelime)</w:t>
      </w:r>
    </w:p>
    <w:p>
      <w:pPr/>
      <w:r>
        <w:rPr/>
        <w:t xml:space="preserve">It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comparing beings to letters suggest about individual creatures? (12 kelime)</w:t>
      </w:r>
    </w:p>
    <w:p>
      <w:pPr/>
      <w:r>
        <w:rPr/>
        <w:t xml:space="preserve">Each creature carries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comparing the universe to palaces suggest about the whole of creation? (11 kelime)</w:t>
      </w:r>
    </w:p>
    <w:p>
      <w:pPr/>
      <w:r>
        <w:rPr/>
        <w:t xml:space="preserve">The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it also said to resemble many buildings and palaces? (9 kelime)</w:t>
      </w:r>
    </w:p>
    <w:p>
      <w:pPr/>
      <w:r>
        <w:rPr/>
        <w:t xml:space="preserve">Because its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supreme-sign-p70-direct-knowledge-of-allah-19th-degree-1st-truth-applying-the-principle-to-the-cosmos - Set 5</w:t>
      </w:r>
    </w:p>
    <w:p>
      <w:pPr/>
      <w:r>
        <w:rPr/>
        <w:t xml:space="preserve">1-) What logical pattern is repeated several times in this passage? (14 kelime)</w:t>
      </w:r>
    </w:p>
    <w:p>
      <w:pPr/>
      <w:r>
        <w:rPr/>
        <w:t xml:space="preserve">The pattern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this pattern to move beyond physical objects? (19 kelime)</w:t>
      </w:r>
    </w:p>
    <w:p>
      <w:pPr/>
      <w:r>
        <w:rPr/>
        <w:t xml:space="preserve">It starts from visible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gained by moving from “writer” to “writing” and from “builder” to “building”?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phrase “self-evidently necessitate” important to the argument? (14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sense is the universe like written material? (14 kelime)</w:t>
      </w:r>
    </w:p>
    <w:p>
      <w:pPr/>
      <w:r>
        <w:rPr/>
        <w:t xml:space="preserve">It contains signs,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sense is the universe like architecture?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both singular and collective testimony mentioned? (19 kelime)</w:t>
      </w:r>
    </w:p>
    <w:p>
      <w:pPr/>
      <w:r>
        <w:rPr/>
        <w:t xml:space="preserve">Because the argument works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be inferred from the image of a pen connected to Divine Determining? (12 kelime)</w:t>
      </w:r>
    </w:p>
    <w:p>
      <w:pPr/>
      <w:r>
        <w:rPr/>
        <w:t xml:space="preserve">The forms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someone claimed that the universe has order but no maker, which part of the passage answers that claim most directly? (20 kelime)</w:t>
      </w:r>
    </w:p>
    <w:p>
      <w:pPr/>
      <w:r>
        <w:rPr/>
        <w:t xml:space="preserve">The part stating that no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supreme-sign-p70-direct-knowledge-of-allah-19th-degree-1st-truth-applying-the-principle-to-the-cosmos - Set 6</w:t>
      </w:r>
    </w:p>
    <w:p>
      <w:pPr/>
      <w:r>
        <w:rPr/>
        <w:t xml:space="preserve">1-) According to the passage, what must exist before the title of writer can truly apply? (15 kelime)</w:t>
      </w:r>
    </w:p>
    <w:p>
      <w:pPr/>
      <w:r>
        <w:rPr/>
        <w:t xml:space="preserve">The act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same reasoning, what must exist before the title of builder can truly apply? (15 kelime)</w:t>
      </w:r>
    </w:p>
    <w:p>
      <w:pPr/>
      <w:r>
        <w:rPr/>
        <w:t xml:space="preserve">The act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tell us about names or titles in general? (11 kelime)</w:t>
      </w:r>
    </w:p>
    <w:p>
      <w:pPr/>
      <w:r>
        <w:rPr/>
        <w:t xml:space="preserve">They depend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link inner qualities and outward results? (19 kelime)</w:t>
      </w:r>
    </w:p>
    <w:p>
      <w:pPr/>
      <w:r>
        <w:rPr/>
        <w:t xml:space="preserve">Outward works show actions,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certainty does the passage claim for this reasoning? (8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universe described with two different images instead of one? (13 kelime)</w:t>
      </w:r>
    </w:p>
    <w:p>
      <w:pPr/>
      <w:r>
        <w:rPr/>
        <w:t xml:space="preserve">One image highlights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emphasized by saying all beings are included in this comparison? (11 kelime)</w:t>
      </w:r>
    </w:p>
    <w:p>
      <w:pPr/>
      <w:r>
        <w:rPr/>
        <w:t xml:space="preserve">The argument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universe said to resemble many books and letters? (15 kelime)</w:t>
      </w:r>
    </w:p>
    <w:p>
      <w:pPr/>
      <w:r>
        <w:rPr/>
        <w:t xml:space="preserve">Because its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would you restate the central principle of the passage in simple terms? (17 kelime)</w:t>
      </w:r>
    </w:p>
    <w:p>
      <w:pPr/>
      <w:r>
        <w:rPr/>
        <w:t xml:space="preserve">If there is wise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supreme-sign-p70-direct-knowledge-of-allah-19th-degree-1st-truth-applying-the-principle-to-the-cosmos - Set 1 - CEVAPLAR</w:t>
      </w:r>
    </w:p>
    <w:p>
      <w:pPr/>
      <w:r>
        <w:rPr/>
        <w:t xml:space="preserve">1-) What basic chain of reasoning is presented through the examples of a book and a house?</w:t>
      </w:r>
    </w:p>
    <w:p>
      <w:pPr/>
      <w:r>
        <w:rPr/>
        <w:t xml:space="preserve">A meaningful product points to an act that produced it, that act points to a title like writer or builder, the title points to qualities or skills, and those qualities require a real being who possesses them.</w:t>
      </w:r>
    </w:p>
    <w:p>
      <w:pPr/>
      <w:r>
        <w:rPr/>
        <w:t xml:space="preserve">2-) Why are the examples of writing and building used in this passage?</w:t>
      </w:r>
    </w:p>
    <w:p>
      <w:pPr/>
      <w:r>
        <w:rPr/>
        <w:t xml:space="preserve">They make the argument easier to grasp by using familiar human examples to show that actions, qualities, and skilled results do not exist by themselves.</w:t>
      </w:r>
    </w:p>
    <w:p>
      <w:pPr/>
      <w:r>
        <w:rPr/>
        <w:t xml:space="preserve">3-) According to the passage, why can there not be a deed without a doer?</w:t>
      </w:r>
    </w:p>
    <w:p>
      <w:pPr/>
      <w:r>
        <w:rPr/>
        <w:t xml:space="preserve">Because an action needs a real source that performs it; it cannot stand on its own.</w:t>
      </w:r>
    </w:p>
    <w:p>
      <w:pPr/>
      <w:r>
        <w:rPr/>
        <w:t xml:space="preserve">4-) What is the difference between a name and an attribute in the argument?</w:t>
      </w:r>
    </w:p>
    <w:p>
      <w:pPr/>
      <w:r>
        <w:rPr/>
        <w:t xml:space="preserve">A name is a title such as writer or builder, while an attribute is the skill or quality that makes that title meaningful, like the ability to write or build.</w:t>
      </w:r>
    </w:p>
    <w:p>
      <w:pPr/>
      <w:r>
        <w:rPr/>
        <w:t xml:space="preserve">5-) What does the passage say about a craft and a craftsman?</w:t>
      </w:r>
    </w:p>
    <w:p>
      <w:pPr/>
      <w:r>
        <w:rPr/>
        <w:t xml:space="preserve">A craft necessarily points to someone who practices and possesses it.</w:t>
      </w:r>
    </w:p>
    <w:p>
      <w:pPr/>
      <w:r>
        <w:rPr/>
        <w:t xml:space="preserve">6-) How is the universe described after this principle is stated?</w:t>
      </w:r>
    </w:p>
    <w:p>
      <w:pPr/>
      <w:r>
        <w:rPr/>
        <w:t xml:space="preserve">It is described as being like many meaningful writings and many carefully made structures.</w:t>
      </w:r>
    </w:p>
    <w:p>
      <w:pPr/>
      <w:r>
        <w:rPr/>
        <w:t xml:space="preserve">7-) Why does the passage compare the universe both to books and to buildings?</w:t>
      </w:r>
    </w:p>
    <w:p>
      <w:pPr/>
      <w:r>
        <w:rPr/>
        <w:t xml:space="preserve">The two comparisons highlight both meaning and structure: the universe is full of signs to be read and also shows order, design, and construction.</w:t>
      </w:r>
    </w:p>
    <w:p>
      <w:pPr/>
      <w:r>
        <w:rPr/>
        <w:t xml:space="preserve">8-) What does “each of these singly in thousands of ways and together in uncountable ways” imply?</w:t>
      </w:r>
    </w:p>
    <w:p>
      <w:pPr/>
      <w:r>
        <w:rPr/>
        <w:t xml:space="preserve">Every being gives many signs on its own, and when all beings are considered together, their witness becomes vastly stronger.</w:t>
      </w:r>
    </w:p>
    <w:p>
      <w:pPr/>
      <w:r>
        <w:rPr/>
        <w:t xml:space="preserve">9-) What does the mention of Divine Power especially emphasize?</w:t>
      </w:r>
    </w:p>
    <w:p>
      <w:pPr/>
      <w:r>
        <w:rPr/>
        <w:t xml:space="preserve">It emphasizes the actual bringing into existence and formation of things.</w:t>
      </w:r>
    </w:p>
    <w:p>
      <w:pPr/>
      <w:r>
        <w:rPr/>
        <w:t xml:space="preserve">10-) How does the passage encourage a believer to view the natural world?</w:t>
      </w:r>
    </w:p>
    <w:p>
      <w:pPr/>
      <w:r>
        <w:rPr/>
        <w:t xml:space="preserve">As a field of signs that direct the heart and mind to Allah’s real action, power, and wisdom.</w:t>
      </w:r>
    </w:p>
    <w:p>
      <w:r>
        <w:br w:type="page"/>
      </w:r>
    </w:p>
    <w:p>
      <w:pPr>
        <w:pStyle w:val="Heading2"/>
      </w:pPr>
      <w:r>
        <w:t>lisans supreme-sign-p70-direct-knowledge-of-allah-19th-degree-1st-truth-applying-the-principle-to-the-cosmos - Set 2 - CEVAPLAR</w:t>
      </w:r>
    </w:p>
    <w:p>
      <w:pPr/>
      <w:r>
        <w:rPr/>
        <w:t xml:space="preserve">1-) In this passage, what does a finely made book point to first?</w:t>
      </w:r>
    </w:p>
    <w:p>
      <w:pPr/>
      <w:r>
        <w:rPr/>
        <w:t xml:space="preserve">It points first to the act of writing.</w:t>
      </w:r>
    </w:p>
    <w:p>
      <w:pPr/>
      <w:r>
        <w:rPr/>
        <w:t xml:space="preserve">2-) What does a solidly made house point to first?</w:t>
      </w:r>
    </w:p>
    <w:p>
      <w:pPr/>
      <w:r>
        <w:rPr/>
        <w:t xml:space="preserve">It points first to the act of building.</w:t>
      </w:r>
    </w:p>
    <w:p>
      <w:pPr/>
      <w:r>
        <w:rPr/>
        <w:t xml:space="preserve">3-) After the act, what is the next level in the passage’s sequence?</w:t>
      </w:r>
    </w:p>
    <w:p>
      <w:pPr/>
      <w:r>
        <w:rPr/>
        <w:t xml:space="preserve">The next level is the names or titles connected to the act, such as writer and builder.</w:t>
      </w:r>
    </w:p>
    <w:p>
      <w:pPr/>
      <w:r>
        <w:rPr/>
        <w:t xml:space="preserve">4-) After names or titles, what further reality is required?</w:t>
      </w:r>
    </w:p>
    <w:p>
      <w:pPr/>
      <w:r>
        <w:rPr/>
        <w:t xml:space="preserve">Skills and qualities that make those names true are required.</w:t>
      </w:r>
    </w:p>
    <w:p>
      <w:pPr/>
      <w:r>
        <w:rPr/>
        <w:t xml:space="preserve">5-) After skills and qualities, what final reality must exist?</w:t>
      </w:r>
    </w:p>
    <w:p>
      <w:pPr/>
      <w:r>
        <w:rPr/>
        <w:t xml:space="preserve">A real being who has those skills and qualities must exist.</w:t>
      </w:r>
    </w:p>
    <w:p>
      <w:pPr/>
      <w:r>
        <w:rPr/>
        <w:t xml:space="preserve">6-) What principle is being established by this sequence?</w:t>
      </w:r>
    </w:p>
    <w:p>
      <w:pPr/>
      <w:r>
        <w:rPr/>
        <w:t xml:space="preserve">Orderly works lead the mind step by step to an acting and qualified maker.</w:t>
      </w:r>
    </w:p>
    <w:p>
      <w:pPr/>
      <w:r>
        <w:rPr/>
        <w:t xml:space="preserve">7-) How does this principle rule out the idea that attributes exist by themselves?</w:t>
      </w:r>
    </w:p>
    <w:p>
      <w:pPr/>
      <w:r>
        <w:rPr/>
        <w:t xml:space="preserve">It says qualities cannot float independently; they must belong to someone.</w:t>
      </w:r>
    </w:p>
    <w:p>
      <w:pPr/>
      <w:r>
        <w:rPr/>
        <w:t xml:space="preserve">8-) What view of the universe follows from this principle?</w:t>
      </w:r>
    </w:p>
    <w:p>
      <w:pPr/>
      <w:r>
        <w:rPr/>
        <w:t xml:space="preserve">The universe is seen as a meaningful work full of signs of intentional making.</w:t>
      </w:r>
    </w:p>
    <w:p>
      <w:pPr/>
      <w:r>
        <w:rPr/>
        <w:t xml:space="preserve">9-) What kind of relationship between all beings is implied by their joint testimony?</w:t>
      </w:r>
    </w:p>
    <w:p>
      <w:pPr/>
      <w:r>
        <w:rPr/>
        <w:t xml:space="preserve">Their signs support one another and gather into one larger witness.</w:t>
      </w:r>
    </w:p>
    <w:p>
      <w:pPr/>
      <w:r>
        <w:rPr/>
        <w:t xml:space="preserve">10-) What is the effect of combining the witness of all beings together?</w:t>
      </w:r>
    </w:p>
    <w:p>
      <w:pPr/>
      <w:r>
        <w:rPr/>
        <w:t xml:space="preserve">Their combined witness becomes far greater than the witness of any one being alone.</w:t>
      </w:r>
    </w:p>
    <w:p>
      <w:r>
        <w:br w:type="page"/>
      </w:r>
    </w:p>
    <w:p>
      <w:pPr>
        <w:pStyle w:val="Heading2"/>
      </w:pPr>
      <w:r>
        <w:t>lisans supreme-sign-p70-direct-knowledge-of-allah-19th-degree-1st-truth-applying-the-principle-to-the-cosmos - Set 3 - CEVAPLAR</w:t>
      </w:r>
    </w:p>
    <w:p>
      <w:pPr/>
      <w:r>
        <w:rPr/>
        <w:t xml:space="preserve">1-) What is the main idea of the first sentence in the marked passage?</w:t>
      </w:r>
    </w:p>
    <w:p>
      <w:pPr/>
      <w:r>
        <w:rPr/>
        <w:t xml:space="preserve">Produced things necessarily point beyond themselves to producing actions, qualities, and ultimately to a real producer.</w:t>
      </w:r>
    </w:p>
    <w:p>
      <w:pPr/>
      <w:r>
        <w:rPr/>
        <w:t xml:space="preserve">2-) How does the passage move from visible objects to an unseen source?</w:t>
      </w:r>
    </w:p>
    <w:p>
      <w:pPr/>
      <w:r>
        <w:rPr/>
        <w:t xml:space="preserve">It reasons from observed works to acts, from acts to names, from names to attributes, and from attributes to the being who possesses them.</w:t>
      </w:r>
    </w:p>
    <w:p>
      <w:pPr/>
      <w:r>
        <w:rPr/>
        <w:t xml:space="preserve">3-) Why is this an argument from signs rather than from direct sight?</w:t>
      </w:r>
    </w:p>
    <w:p>
      <w:pPr/>
      <w:r>
        <w:rPr/>
        <w:t xml:space="preserve">Because the maker is not being directly seen here; instead, the conclusion is drawn from the existence and character of the works.</w:t>
      </w:r>
    </w:p>
    <w:p>
      <w:pPr/>
      <w:r>
        <w:rPr/>
        <w:t xml:space="preserve">4-) What role do “beautifully” and “well” play in the examples?</w:t>
      </w:r>
    </w:p>
    <w:p>
      <w:pPr/>
      <w:r>
        <w:rPr/>
        <w:t xml:space="preserve">They show that the issue is not mere existence but skilled, purposeful, and orderly production.</w:t>
      </w:r>
    </w:p>
    <w:p>
      <w:pPr/>
      <w:r>
        <w:rPr/>
        <w:t xml:space="preserve">5-) How does the passage connect language about books to the universe?</w:t>
      </w:r>
    </w:p>
    <w:p>
      <w:pPr/>
      <w:r>
        <w:rPr/>
        <w:t xml:space="preserve">It presents the world as if it were written communication, full of meaning and intention.</w:t>
      </w:r>
    </w:p>
    <w:p>
      <w:pPr/>
      <w:r>
        <w:rPr/>
        <w:t xml:space="preserve">6-) How does the passage connect language about buildings to the universe?</w:t>
      </w:r>
    </w:p>
    <w:p>
      <w:pPr/>
      <w:r>
        <w:rPr/>
        <w:t xml:space="preserve">It presents the world as if it were constructed space, showing deliberate planning and strength.</w:t>
      </w:r>
    </w:p>
    <w:p>
      <w:pPr/>
      <w:r>
        <w:rPr/>
        <w:t xml:space="preserve">7-) What is suggested by saying the beings in the universe are like a collection rather than a single item?</w:t>
      </w:r>
    </w:p>
    <w:p>
      <w:pPr/>
      <w:r>
        <w:rPr/>
        <w:t xml:space="preserve">The evidence is wide-ranging, repeated, and mutually reinforcing across creation.</w:t>
      </w:r>
    </w:p>
    <w:p>
      <w:pPr/>
      <w:r>
        <w:rPr/>
        <w:t xml:space="preserve">8-) What does the mention of Divine Determining especially emphasize?</w:t>
      </w:r>
    </w:p>
    <w:p>
      <w:pPr/>
      <w:r>
        <w:rPr/>
        <w:t xml:space="preserve">It emphasizes measure, order, and meaningful specification.</w:t>
      </w:r>
    </w:p>
    <w:p>
      <w:pPr/>
      <w:r>
        <w:rPr/>
        <w:t xml:space="preserve">9-) What can be inferred from the image of a hammer connected to Divine Power?</w:t>
      </w:r>
    </w:p>
    <w:p>
      <w:pPr/>
      <w:r>
        <w:rPr/>
        <w:t xml:space="preserve">Things are actively brought into existence and shaped by effective power.</w:t>
      </w:r>
    </w:p>
    <w:p>
      <w:pPr/>
      <w:r>
        <w:rPr/>
        <w:t xml:space="preserve">10-) What is the central message of the final sentence of the marked passage?</w:t>
      </w:r>
    </w:p>
    <w:p>
      <w:pPr/>
      <w:r>
        <w:rPr/>
        <w:t xml:space="preserve">Every part of creation, alone and together with the rest, gives witness in many ways to its divine maker.</w:t>
      </w:r>
    </w:p>
    <w:p>
      <w:r>
        <w:br w:type="page"/>
      </w:r>
    </w:p>
    <w:p>
      <w:pPr>
        <w:pStyle w:val="Heading2"/>
      </w:pPr>
      <w:r>
        <w:t>lisans supreme-sign-p70-direct-knowledge-of-allah-19th-degree-1st-truth-applying-the-principle-to-the-cosmos - Set 4 - CEVAPLAR</w:t>
      </w:r>
    </w:p>
    <w:p>
      <w:pPr/>
      <w:r>
        <w:rPr/>
        <w:t xml:space="preserve">1-) What ordinary examples are used to explain the larger point of the passage?</w:t>
      </w:r>
    </w:p>
    <w:p>
      <w:pPr/>
      <w:r>
        <w:rPr/>
        <w:t xml:space="preserve">A meaningful book and a well-made house.</w:t>
      </w:r>
    </w:p>
    <w:p>
      <w:pPr/>
      <w:r>
        <w:rPr/>
        <w:t xml:space="preserve">2-) In these examples, what do the results reveal about their origin?</w:t>
      </w:r>
    </w:p>
    <w:p>
      <w:pPr/>
      <w:r>
        <w:rPr/>
        <w:t xml:space="preserve">They reveal that intentional work and skill stood behind them.</w:t>
      </w:r>
    </w:p>
    <w:p>
      <w:pPr/>
      <w:r>
        <w:rPr/>
        <w:t xml:space="preserve">3-) How do titles like writer and builder function in the argument?</w:t>
      </w:r>
    </w:p>
    <w:p>
      <w:pPr/>
      <w:r>
        <w:rPr/>
        <w:t xml:space="preserve">They connect observed actions to a real agent known by those actions.</w:t>
      </w:r>
    </w:p>
    <w:p>
      <w:pPr/>
      <w:r>
        <w:rPr/>
        <w:t xml:space="preserve">4-) Why does the passage include both attributes and crafts?</w:t>
      </w:r>
    </w:p>
    <w:p>
      <w:pPr/>
      <w:r>
        <w:rPr/>
        <w:t xml:space="preserve">To show that both inner qualities and outward skills require someone who actually possesses them.</w:t>
      </w:r>
    </w:p>
    <w:p>
      <w:pPr/>
      <w:r>
        <w:rPr/>
        <w:t xml:space="preserve">5-) What impossible situations does the passage reject?</w:t>
      </w:r>
    </w:p>
    <w:p>
      <w:pPr/>
      <w:r>
        <w:rPr/>
        <w:t xml:space="preserve">It rejects actions without agents, titles without real bearers, qualities without possessors, and skilled work without a worker.</w:t>
      </w:r>
    </w:p>
    <w:p>
      <w:pPr/>
      <w:r>
        <w:rPr/>
        <w:t xml:space="preserve">6-) How is the universe pictured once this logic is established?</w:t>
      </w:r>
    </w:p>
    <w:p>
      <w:pPr/>
      <w:r>
        <w:rPr/>
        <w:t xml:space="preserve">It is pictured as an immense set of meaningful signs and carefully formed structures.</w:t>
      </w:r>
    </w:p>
    <w:p>
      <w:pPr/>
      <w:r>
        <w:rPr/>
        <w:t xml:space="preserve">7-) What does comparing beings to letters suggest about individual creatures?</w:t>
      </w:r>
    </w:p>
    <w:p>
      <w:pPr/>
      <w:r>
        <w:rPr/>
        <w:t xml:space="preserve">Each creature carries a specific sign or message and is not meaningless.</w:t>
      </w:r>
    </w:p>
    <w:p>
      <w:pPr/>
      <w:r>
        <w:rPr/>
        <w:t xml:space="preserve">8-) What does comparing the universe to palaces suggest about the whole of creation?</w:t>
      </w:r>
    </w:p>
    <w:p>
      <w:pPr/>
      <w:r>
        <w:rPr/>
        <w:t xml:space="preserve">The whole is ordered, arranged, and produced with majesty and care.</w:t>
      </w:r>
    </w:p>
    <w:p>
      <w:pPr/>
      <w:r>
        <w:rPr/>
        <w:t xml:space="preserve">9-) Why is it also said to resemble many buildings and palaces?</w:t>
      </w:r>
    </w:p>
    <w:p>
      <w:pPr/>
      <w:r>
        <w:rPr/>
        <w:t xml:space="preserve">Because its beings show arrangement, strength, planning, and craftsmanship.</w:t>
      </w:r>
    </w:p>
    <w:p>
      <w:r>
        <w:br w:type="page"/>
      </w:r>
    </w:p>
    <w:p>
      <w:pPr>
        <w:pStyle w:val="Heading2"/>
      </w:pPr>
      <w:r>
        <w:t>lisans supreme-sign-p70-direct-knowledge-of-allah-19th-degree-1st-truth-applying-the-principle-to-the-cosmos - Set 5 - CEVAPLAR</w:t>
      </w:r>
    </w:p>
    <w:p>
      <w:pPr/>
      <w:r>
        <w:rPr/>
        <w:t xml:space="preserve">1-) What logical pattern is repeated several times in this passage?</w:t>
      </w:r>
    </w:p>
    <w:p>
      <w:pPr/>
      <w:r>
        <w:rPr/>
        <w:t xml:space="preserve">The pattern is that each effect requires a fitting cause or bearer behind it.</w:t>
      </w:r>
    </w:p>
    <w:p>
      <w:pPr/>
      <w:r>
        <w:rPr/>
        <w:t xml:space="preserve">2-) How does the passage use this pattern to move beyond physical objects?</w:t>
      </w:r>
    </w:p>
    <w:p>
      <w:pPr/>
      <w:r>
        <w:rPr/>
        <w:t xml:space="preserve">It starts from visible products and moves to invisible realities like action, skill, and the being who possesses them.</w:t>
      </w:r>
    </w:p>
    <w:p>
      <w:pPr/>
      <w:r>
        <w:rPr/>
        <w:t xml:space="preserve">3-) What is gained by moving from “writer” to “writing” and from “builder” to “building”?</w:t>
      </w:r>
    </w:p>
    <w:p>
      <w:pPr/>
      <w:r>
        <w:rPr/>
        <w:t xml:space="preserve">It shows that titles are not empty labels; they rest on real abilities and actions.</w:t>
      </w:r>
    </w:p>
    <w:p>
      <w:pPr/>
      <w:r>
        <w:rPr/>
        <w:t xml:space="preserve">4-) Why is the phrase “self-evidently necessitate” important to the argument?</w:t>
      </w:r>
    </w:p>
    <w:p>
      <w:pPr/>
      <w:r>
        <w:rPr/>
        <w:t xml:space="preserve">It means the connection is presented as obvious and necessary, not optional or weak.</w:t>
      </w:r>
    </w:p>
    <w:p>
      <w:pPr/>
      <w:r>
        <w:rPr/>
        <w:t xml:space="preserve">5-) In what sense is the universe like written material?</w:t>
      </w:r>
    </w:p>
    <w:p>
      <w:pPr/>
      <w:r>
        <w:rPr/>
        <w:t xml:space="preserve">It contains signs, order, and intelligibility that can be understood as communication of meaning.</w:t>
      </w:r>
    </w:p>
    <w:p>
      <w:pPr/>
      <w:r>
        <w:rPr/>
        <w:t xml:space="preserve">6-) In what sense is the universe like architecture?</w:t>
      </w:r>
    </w:p>
    <w:p>
      <w:pPr/>
      <w:r>
        <w:rPr/>
        <w:t xml:space="preserve">It displays arrangement, proportion, and constructed form.</w:t>
      </w:r>
    </w:p>
    <w:p>
      <w:pPr/>
      <w:r>
        <w:rPr/>
        <w:t xml:space="preserve">7-) Why are both singular and collective testimony mentioned?</w:t>
      </w:r>
    </w:p>
    <w:p>
      <w:pPr/>
      <w:r>
        <w:rPr/>
        <w:t xml:space="preserve">Because the argument works at both levels: each creature is evidence, and all creatures together form even stronger evidence.</w:t>
      </w:r>
    </w:p>
    <w:p>
      <w:pPr/>
      <w:r>
        <w:rPr/>
        <w:t xml:space="preserve">8-) What can be inferred from the image of a pen connected to Divine Determining?</w:t>
      </w:r>
    </w:p>
    <w:p>
      <w:pPr/>
      <w:r>
        <w:rPr/>
        <w:t xml:space="preserve">The forms and measures of things are set with precision and intention.</w:t>
      </w:r>
    </w:p>
    <w:p>
      <w:pPr/>
      <w:r>
        <w:rPr/>
        <w:t xml:space="preserve">9-) If someone claimed that the universe has order but no maker, which part of the passage answers that claim most directly?</w:t>
      </w:r>
    </w:p>
    <w:p>
      <w:pPr/>
      <w:r>
        <w:rPr/>
        <w:t xml:space="preserve">The part stating that no deed exists without a doer and no craft without a craftsman answers it most directly.</w:t>
      </w:r>
    </w:p>
    <w:p>
      <w:r>
        <w:br w:type="page"/>
      </w:r>
    </w:p>
    <w:p>
      <w:pPr>
        <w:pStyle w:val="Heading2"/>
      </w:pPr>
      <w:r>
        <w:t>lisans supreme-sign-p70-direct-knowledge-of-allah-19th-degree-1st-truth-applying-the-principle-to-the-cosmos - Set 6 - CEVAPLAR</w:t>
      </w:r>
    </w:p>
    <w:p>
      <w:pPr/>
      <w:r>
        <w:rPr/>
        <w:t xml:space="preserve">1-) According to the passage, what must exist before the title of writer can truly apply?</w:t>
      </w:r>
    </w:p>
    <w:p>
      <w:pPr/>
      <w:r>
        <w:rPr/>
        <w:t xml:space="preserve">The act of writing and the ability to write must exist in a real possessor.</w:t>
      </w:r>
    </w:p>
    <w:p>
      <w:pPr/>
      <w:r>
        <w:rPr/>
        <w:t xml:space="preserve">2-) According to the same reasoning, what must exist before the title of builder can truly apply?</w:t>
      </w:r>
    </w:p>
    <w:p>
      <w:pPr/>
      <w:r>
        <w:rPr/>
        <w:t xml:space="preserve">The act of building and the ability to build must exist in a real possessor.</w:t>
      </w:r>
    </w:p>
    <w:p>
      <w:pPr/>
      <w:r>
        <w:rPr/>
        <w:t xml:space="preserve">3-) What does this tell us about names or titles in general?</w:t>
      </w:r>
    </w:p>
    <w:p>
      <w:pPr/>
      <w:r>
        <w:rPr/>
        <w:t xml:space="preserve">They depend on actual realities and are not just empty words.</w:t>
      </w:r>
    </w:p>
    <w:p>
      <w:pPr/>
      <w:r>
        <w:rPr/>
        <w:t xml:space="preserve">4-) How does the passage link inner qualities and outward results?</w:t>
      </w:r>
    </w:p>
    <w:p>
      <w:pPr/>
      <w:r>
        <w:rPr/>
        <w:t xml:space="preserve">Outward works show actions, actions point to names, and names depend on inner qualities possessed by a real being.</w:t>
      </w:r>
    </w:p>
    <w:p>
      <w:pPr/>
      <w:r>
        <w:rPr/>
        <w:t xml:space="preserve">5-) What kind of certainty does the passage claim for this reasoning?</w:t>
      </w:r>
    </w:p>
    <w:p>
      <w:pPr/>
      <w:r>
        <w:rPr/>
        <w:t xml:space="preserve">It presents the reasoning as necessary and obvious.</w:t>
      </w:r>
    </w:p>
    <w:p>
      <w:pPr/>
      <w:r>
        <w:rPr/>
        <w:t xml:space="preserve">6-) Why is the universe described with two different images instead of one?</w:t>
      </w:r>
    </w:p>
    <w:p>
      <w:pPr/>
      <w:r>
        <w:rPr/>
        <w:t xml:space="preserve">One image highlights meaning and intelligibility, and the other highlights construction and order.</w:t>
      </w:r>
    </w:p>
    <w:p>
      <w:pPr/>
      <w:r>
        <w:rPr/>
        <w:t xml:space="preserve">7-) What is emphasized by saying all beings are included in this comparison?</w:t>
      </w:r>
    </w:p>
    <w:p>
      <w:pPr/>
      <w:r>
        <w:rPr/>
        <w:t xml:space="preserve">The argument applies universally, not just to a few special things.</w:t>
      </w:r>
    </w:p>
    <w:p>
      <w:pPr/>
      <w:r>
        <w:rPr/>
        <w:t xml:space="preserve">8-) Why is the universe said to resemble many books and letters?</w:t>
      </w:r>
    </w:p>
    <w:p>
      <w:pPr/>
      <w:r>
        <w:rPr/>
        <w:t xml:space="preserve">Because its beings carry layered meanings, signs, and forms that can be “read” as evidence.</w:t>
      </w:r>
    </w:p>
    <w:p>
      <w:pPr/>
      <w:r>
        <w:rPr/>
        <w:t xml:space="preserve">9-) How would you restate the central principle of the passage in simple terms?</w:t>
      </w:r>
    </w:p>
    <w:p>
      <w:pPr/>
      <w:r>
        <w:rPr/>
        <w:t xml:space="preserve">If there is wise and skillful work, there must be a wise and skillful maker behind it.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db41663fcd34cd9" /></Relationships>
</file>